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7D" w:rsidRDefault="00882F7D" w:rsidP="007E54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2F7D" w:rsidRDefault="00882F7D" w:rsidP="00882F7D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PROJEKT </w:t>
      </w:r>
    </w:p>
    <w:p w:rsidR="00882F7D" w:rsidRDefault="00882F7D" w:rsidP="00882F7D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UCHWAŁA Nr      </w:t>
      </w:r>
    </w:p>
    <w:p w:rsidR="00882F7D" w:rsidRDefault="00882F7D" w:rsidP="00882F7D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RADY GMINY OSIELSKO</w:t>
      </w:r>
    </w:p>
    <w:p w:rsidR="00882F7D" w:rsidRDefault="00882F7D" w:rsidP="00882F7D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z dnia 14 grudnia 2017 r.</w:t>
      </w:r>
    </w:p>
    <w:p w:rsidR="00882F7D" w:rsidRDefault="00882F7D" w:rsidP="00882F7D">
      <w:pPr>
        <w:rPr>
          <w:rFonts w:ascii="Verdana" w:eastAsia="Times New Roman" w:hAnsi="Verdana"/>
          <w:color w:val="333333"/>
          <w:sz w:val="15"/>
          <w:szCs w:val="15"/>
        </w:rPr>
      </w:pPr>
    </w:p>
    <w:p w:rsidR="00882F7D" w:rsidRDefault="00882F7D" w:rsidP="00882F7D">
      <w:p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Verdana" w:eastAsia="Times New Roman" w:hAnsi="Verdana"/>
          <w:color w:val="333333"/>
          <w:sz w:val="15"/>
          <w:szCs w:val="15"/>
        </w:rPr>
        <w:br/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w sprawie uchwalenia ramowego planu pracy Rady Gminy Osielsko na rok 2018 </w:t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  <w:t>Na podstawie art. 18 ust. 1 ustawy z dnia 8 marca 1990 roku o samorządzie gminnym (tekst jednolity: Dz. U. z 2017  r., poz. 1875) Rada Gminy Osielsko uchwala, co następuje:</w:t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b/>
          <w:color w:val="333333"/>
          <w:sz w:val="24"/>
          <w:szCs w:val="24"/>
        </w:rPr>
        <w:t>§ 1.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Uchwalić ramowy plan pracy Rady Gminy Osielsko na rok 2018 w brzmieniu stanowiącym załącznik do uchwały.  </w:t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  </w:t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b/>
          <w:color w:val="333333"/>
          <w:sz w:val="24"/>
          <w:szCs w:val="24"/>
        </w:rPr>
        <w:t>§ 2.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Wykonanie uchwały zleca się Przewodniczącemu Rady Gminy. </w:t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  </w:t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b/>
          <w:color w:val="333333"/>
          <w:sz w:val="24"/>
          <w:szCs w:val="24"/>
        </w:rPr>
        <w:t>§ 3.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 Uchwała wchodzi w życie z dniem podjęcia i podlega ogłoszeniu w sposób zwyczajowo przyjęty.</w:t>
      </w:r>
    </w:p>
    <w:p w:rsidR="00882F7D" w:rsidRDefault="00882F7D" w:rsidP="00882F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Referujący</w:t>
      </w:r>
      <w:r>
        <w:rPr>
          <w:rFonts w:ascii="Times New Roman" w:hAnsi="Times New Roman"/>
          <w:sz w:val="20"/>
          <w:szCs w:val="20"/>
        </w:rPr>
        <w:br/>
        <w:t>Wiesława Klimek</w:t>
      </w:r>
    </w:p>
    <w:p w:rsidR="00882F7D" w:rsidRDefault="00882F7D" w:rsidP="007E54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2F7D" w:rsidRDefault="00882F7D" w:rsidP="007E54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E54F8" w:rsidRPr="002D1B2D" w:rsidRDefault="00882F7D" w:rsidP="007E54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7E54F8">
        <w:rPr>
          <w:rFonts w:ascii="Times New Roman" w:hAnsi="Times New Roman"/>
          <w:sz w:val="20"/>
          <w:szCs w:val="20"/>
        </w:rPr>
        <w:t>ałącznik</w:t>
      </w:r>
      <w:r w:rsidR="007E54F8">
        <w:rPr>
          <w:rFonts w:ascii="Times New Roman" w:hAnsi="Times New Roman"/>
          <w:sz w:val="20"/>
          <w:szCs w:val="20"/>
        </w:rPr>
        <w:br/>
        <w:t xml:space="preserve">do uchwały Nr </w:t>
      </w:r>
      <w:r w:rsidR="00484738">
        <w:rPr>
          <w:rFonts w:ascii="Times New Roman" w:hAnsi="Times New Roman"/>
          <w:sz w:val="20"/>
          <w:szCs w:val="20"/>
        </w:rPr>
        <w:t>X</w:t>
      </w:r>
      <w:r w:rsidR="007E54F8">
        <w:rPr>
          <w:rFonts w:ascii="Times New Roman" w:hAnsi="Times New Roman"/>
          <w:sz w:val="20"/>
          <w:szCs w:val="20"/>
        </w:rPr>
        <w:t>/</w:t>
      </w:r>
      <w:r w:rsidR="00484738">
        <w:rPr>
          <w:rFonts w:ascii="Times New Roman" w:hAnsi="Times New Roman"/>
          <w:sz w:val="20"/>
          <w:szCs w:val="20"/>
        </w:rPr>
        <w:t xml:space="preserve">      </w:t>
      </w:r>
      <w:r w:rsidR="007E54F8">
        <w:rPr>
          <w:rFonts w:ascii="Times New Roman" w:hAnsi="Times New Roman"/>
          <w:sz w:val="20"/>
          <w:szCs w:val="20"/>
        </w:rPr>
        <w:t>/201</w:t>
      </w:r>
      <w:r w:rsidR="00484738">
        <w:rPr>
          <w:rFonts w:ascii="Times New Roman" w:hAnsi="Times New Roman"/>
          <w:sz w:val="20"/>
          <w:szCs w:val="20"/>
        </w:rPr>
        <w:t>7</w:t>
      </w:r>
      <w:r w:rsidR="007E54F8">
        <w:rPr>
          <w:rFonts w:ascii="Times New Roman" w:hAnsi="Times New Roman"/>
          <w:sz w:val="20"/>
          <w:szCs w:val="20"/>
        </w:rPr>
        <w:t xml:space="preserve"> r.</w:t>
      </w:r>
    </w:p>
    <w:p w:rsidR="007E54F8" w:rsidRPr="002D1B2D" w:rsidRDefault="007E54F8" w:rsidP="007E54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1B2D">
        <w:rPr>
          <w:rFonts w:ascii="Times New Roman" w:hAnsi="Times New Roman"/>
          <w:sz w:val="20"/>
          <w:szCs w:val="20"/>
        </w:rPr>
        <w:t xml:space="preserve"> Rady Gminy Osielsko</w:t>
      </w:r>
      <w:r w:rsidRPr="002D1B2D">
        <w:rPr>
          <w:rFonts w:ascii="Times New Roman" w:hAnsi="Times New Roman"/>
          <w:sz w:val="20"/>
          <w:szCs w:val="20"/>
        </w:rPr>
        <w:br/>
        <w:t xml:space="preserve">z dnia </w:t>
      </w:r>
      <w:r w:rsidR="00484738">
        <w:rPr>
          <w:rFonts w:ascii="Times New Roman" w:hAnsi="Times New Roman"/>
          <w:sz w:val="20"/>
          <w:szCs w:val="20"/>
        </w:rPr>
        <w:t>14</w:t>
      </w:r>
      <w:r>
        <w:rPr>
          <w:rFonts w:ascii="Times New Roman" w:hAnsi="Times New Roman"/>
          <w:sz w:val="20"/>
          <w:szCs w:val="20"/>
        </w:rPr>
        <w:t xml:space="preserve">  grudnia</w:t>
      </w:r>
      <w:r w:rsidRPr="002D1B2D">
        <w:rPr>
          <w:rFonts w:ascii="Times New Roman" w:hAnsi="Times New Roman"/>
          <w:sz w:val="20"/>
          <w:szCs w:val="20"/>
        </w:rPr>
        <w:t xml:space="preserve"> 201</w:t>
      </w:r>
      <w:r w:rsidR="00484738">
        <w:rPr>
          <w:rFonts w:ascii="Times New Roman" w:hAnsi="Times New Roman"/>
          <w:sz w:val="20"/>
          <w:szCs w:val="20"/>
        </w:rPr>
        <w:t>7</w:t>
      </w:r>
      <w:r w:rsidRPr="002D1B2D">
        <w:rPr>
          <w:rFonts w:ascii="Times New Roman" w:hAnsi="Times New Roman"/>
          <w:sz w:val="20"/>
          <w:szCs w:val="20"/>
        </w:rPr>
        <w:t xml:space="preserve"> r,</w:t>
      </w:r>
    </w:p>
    <w:p w:rsidR="007E54F8" w:rsidRDefault="007E54F8" w:rsidP="007E54F8">
      <w:pPr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4396"/>
        <w:gridCol w:w="1697"/>
        <w:gridCol w:w="2415"/>
      </w:tblGrid>
      <w:tr w:rsidR="007E54F8" w:rsidRPr="00611203" w:rsidTr="00AD2649">
        <w:trPr>
          <w:trHeight w:val="742"/>
        </w:trPr>
        <w:tc>
          <w:tcPr>
            <w:tcW w:w="780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Lp.</w:t>
            </w:r>
          </w:p>
        </w:tc>
        <w:tc>
          <w:tcPr>
            <w:tcW w:w="4396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Tematyka</w:t>
            </w:r>
          </w:p>
        </w:tc>
        <w:tc>
          <w:tcPr>
            <w:tcW w:w="1697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 xml:space="preserve">        Termin          </w:t>
            </w:r>
          </w:p>
        </w:tc>
        <w:tc>
          <w:tcPr>
            <w:tcW w:w="2415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Uwagi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Planowane terminy posiedzeń Rady</w:t>
            </w:r>
          </w:p>
        </w:tc>
      </w:tr>
      <w:tr w:rsidR="007E54F8" w:rsidRPr="00611203" w:rsidTr="00882F7D">
        <w:trPr>
          <w:trHeight w:val="64"/>
        </w:trPr>
        <w:tc>
          <w:tcPr>
            <w:tcW w:w="780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 xml:space="preserve"> 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1.</w:t>
            </w:r>
          </w:p>
        </w:tc>
        <w:tc>
          <w:tcPr>
            <w:tcW w:w="4396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E82D5C" w:rsidRDefault="007E54F8" w:rsidP="00783948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1120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2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Przyjęcie p</w:t>
            </w:r>
            <w:r w:rsidRPr="00A2207C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rogramu opieki nad zwierzętami bezdomnymi oraz zapobiegania bezdomności zwierząt na terenie gminy Osielsko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E54F8" w:rsidRDefault="00E82D5C" w:rsidP="00AD2649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7E54F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7E54F8" w:rsidRPr="00BB6A2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Zatwierdzenie taryf za zbiorowe zaopatrzenie w wodę i zbiorowe odprowadzanie ścieków</w:t>
            </w:r>
            <w:r w:rsidR="007E54F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E54F8" w:rsidRPr="00611203" w:rsidRDefault="00E82D5C" w:rsidP="007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7E54F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E5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F8" w:rsidRPr="00611203">
              <w:rPr>
                <w:rFonts w:ascii="Times New Roman" w:hAnsi="Times New Roman"/>
                <w:sz w:val="24"/>
                <w:szCs w:val="24"/>
              </w:rPr>
              <w:t>Informacja o stanie bezpieczeństwa na terenie gminy Osielsko.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65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948">
              <w:rPr>
                <w:rFonts w:ascii="Times New Roman" w:hAnsi="Times New Roman"/>
                <w:sz w:val="24"/>
                <w:szCs w:val="24"/>
              </w:rPr>
              <w:t>4</w:t>
            </w:r>
            <w:r w:rsidR="007E54F8">
              <w:rPr>
                <w:rFonts w:ascii="Times New Roman" w:hAnsi="Times New Roman"/>
                <w:sz w:val="24"/>
                <w:szCs w:val="24"/>
              </w:rPr>
              <w:t>.Rozpatrzenie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F8">
              <w:rPr>
                <w:rFonts w:ascii="Times New Roman" w:hAnsi="Times New Roman"/>
                <w:sz w:val="24"/>
                <w:szCs w:val="24"/>
              </w:rPr>
              <w:t>bieżących projektów uchwał.</w:t>
            </w:r>
          </w:p>
          <w:p w:rsidR="007E54F8" w:rsidRPr="00611203" w:rsidRDefault="007E54F8" w:rsidP="00AD2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I kwartał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7E54F8" w:rsidRPr="00611203" w:rsidRDefault="00654F02" w:rsidP="00654F02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E54F8" w:rsidRPr="0061120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7E54F8" w:rsidRPr="00611203">
              <w:rPr>
                <w:rFonts w:ascii="Times New Roman" w:hAnsi="Times New Roman"/>
              </w:rPr>
              <w:t>.201</w:t>
            </w:r>
            <w:r w:rsidR="00484738">
              <w:rPr>
                <w:rFonts w:ascii="Times New Roman" w:hAnsi="Times New Roman"/>
              </w:rPr>
              <w:t>8</w:t>
            </w:r>
            <w:r w:rsidR="007E54F8" w:rsidRPr="00611203">
              <w:rPr>
                <w:rFonts w:ascii="Times New Roman" w:hAnsi="Times New Roman"/>
              </w:rPr>
              <w:t xml:space="preserve"> r.</w:t>
            </w:r>
          </w:p>
        </w:tc>
      </w:tr>
      <w:tr w:rsidR="007E54F8" w:rsidRPr="00611203" w:rsidTr="00882F7D">
        <w:trPr>
          <w:trHeight w:val="4149"/>
        </w:trPr>
        <w:tc>
          <w:tcPr>
            <w:tcW w:w="780" w:type="dxa"/>
          </w:tcPr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96" w:type="dxa"/>
          </w:tcPr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03">
              <w:rPr>
                <w:rFonts w:ascii="Times New Roman" w:hAnsi="Times New Roman"/>
                <w:sz w:val="24"/>
                <w:szCs w:val="24"/>
              </w:rPr>
              <w:t>1.Przyjęcie rocznego sprawozdania z wykonania budżetu gminy Osielsko za 201</w:t>
            </w:r>
            <w:r w:rsidR="00654F02">
              <w:rPr>
                <w:rFonts w:ascii="Times New Roman" w:hAnsi="Times New Roman"/>
                <w:sz w:val="24"/>
                <w:szCs w:val="24"/>
              </w:rPr>
              <w:t>7</w:t>
            </w:r>
            <w:r w:rsidRPr="00611203">
              <w:rPr>
                <w:rFonts w:ascii="Times New Roman" w:hAnsi="Times New Roman"/>
                <w:sz w:val="24"/>
                <w:szCs w:val="24"/>
              </w:rPr>
              <w:t xml:space="preserve"> rok oraz udzielenie  absolutorium Wójtowi Gminy.</w:t>
            </w:r>
          </w:p>
          <w:p w:rsidR="008653A2" w:rsidRPr="00611203" w:rsidRDefault="007E54F8" w:rsidP="00865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BC52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653A2">
              <w:rPr>
                <w:rFonts w:ascii="Times New Roman" w:hAnsi="Times New Roman"/>
                <w:sz w:val="24"/>
                <w:szCs w:val="24"/>
              </w:rPr>
              <w:t xml:space="preserve"> Sprawozdanie Gminnej Komisji Rozwiązywania Problemów Alkoholowych  z gminnego programu rozwiązywania problemów alkoholowych </w:t>
            </w:r>
            <w:r w:rsidR="008653A2">
              <w:rPr>
                <w:rFonts w:ascii="Times New Roman" w:hAnsi="Times New Roman"/>
                <w:sz w:val="24"/>
                <w:szCs w:val="24"/>
              </w:rPr>
              <w:br/>
              <w:t>i gminnego programu przeciwdziałania narkomanii.</w:t>
            </w:r>
          </w:p>
          <w:p w:rsidR="007E54F8" w:rsidRPr="00611203" w:rsidRDefault="008653A2" w:rsidP="00882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54F8" w:rsidRPr="00654F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Analiza systemu gospodarki odpadami na terenie gminy Osielsko za rok 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83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F8">
              <w:rPr>
                <w:rFonts w:ascii="Times New Roman" w:hAnsi="Times New Roman"/>
                <w:sz w:val="24"/>
                <w:szCs w:val="24"/>
              </w:rPr>
              <w:t>4. Rozpatrzenie bieżących projektów uchwał.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II kwartał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ind w:left="1485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1</w:t>
            </w:r>
            <w:r w:rsidR="00DC6027">
              <w:rPr>
                <w:rFonts w:ascii="Times New Roman" w:hAnsi="Times New Roman"/>
              </w:rPr>
              <w:t>0</w:t>
            </w:r>
            <w:r w:rsidRPr="00611203">
              <w:rPr>
                <w:rFonts w:ascii="Times New Roman" w:hAnsi="Times New Roman"/>
              </w:rPr>
              <w:t>.05. 201</w:t>
            </w:r>
            <w:r w:rsidR="00484738">
              <w:rPr>
                <w:rFonts w:ascii="Times New Roman" w:hAnsi="Times New Roman"/>
              </w:rPr>
              <w:t>8</w:t>
            </w:r>
            <w:r w:rsidRPr="00611203">
              <w:rPr>
                <w:rFonts w:ascii="Times New Roman" w:hAnsi="Times New Roman"/>
              </w:rPr>
              <w:t xml:space="preserve"> r.</w:t>
            </w:r>
          </w:p>
          <w:p w:rsidR="007E54F8" w:rsidRPr="00611203" w:rsidRDefault="007E54F8" w:rsidP="00DC60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1</w:t>
            </w:r>
            <w:r w:rsidR="00DC6027">
              <w:rPr>
                <w:rFonts w:ascii="Times New Roman" w:hAnsi="Times New Roman"/>
              </w:rPr>
              <w:t>2</w:t>
            </w:r>
            <w:r w:rsidRPr="00611203">
              <w:rPr>
                <w:rFonts w:ascii="Times New Roman" w:hAnsi="Times New Roman"/>
              </w:rPr>
              <w:t>.06.201</w:t>
            </w:r>
            <w:r w:rsidR="00484738">
              <w:rPr>
                <w:rFonts w:ascii="Times New Roman" w:hAnsi="Times New Roman"/>
              </w:rPr>
              <w:t>8</w:t>
            </w:r>
            <w:r w:rsidR="00783948">
              <w:rPr>
                <w:rFonts w:ascii="Times New Roman" w:hAnsi="Times New Roman"/>
              </w:rPr>
              <w:t xml:space="preserve"> r.</w:t>
            </w:r>
          </w:p>
        </w:tc>
      </w:tr>
      <w:tr w:rsidR="007E54F8" w:rsidRPr="00611203" w:rsidTr="00AD2649">
        <w:trPr>
          <w:trHeight w:val="3249"/>
        </w:trPr>
        <w:tc>
          <w:tcPr>
            <w:tcW w:w="780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3.</w:t>
            </w:r>
          </w:p>
        </w:tc>
        <w:tc>
          <w:tcPr>
            <w:tcW w:w="4396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03">
              <w:rPr>
                <w:rFonts w:ascii="Times New Roman" w:hAnsi="Times New Roman"/>
                <w:sz w:val="24"/>
                <w:szCs w:val="24"/>
              </w:rPr>
              <w:t>1.  Informacja z przebiegu wykonania budżetu gminy za I półrocze 201</w:t>
            </w:r>
            <w:r w:rsidR="009C4F21">
              <w:rPr>
                <w:rFonts w:ascii="Times New Roman" w:hAnsi="Times New Roman"/>
                <w:sz w:val="24"/>
                <w:szCs w:val="24"/>
              </w:rPr>
              <w:t>8</w:t>
            </w:r>
            <w:r w:rsidRPr="0061120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9C4F21">
              <w:rPr>
                <w:rFonts w:ascii="Times New Roman" w:hAnsi="Times New Roman"/>
                <w:sz w:val="24"/>
                <w:szCs w:val="24"/>
              </w:rPr>
              <w:t xml:space="preserve">, w tym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9C4F21">
              <w:rPr>
                <w:rFonts w:ascii="Times New Roman" w:hAnsi="Times New Roman"/>
                <w:sz w:val="24"/>
                <w:szCs w:val="24"/>
              </w:rPr>
              <w:t>proce</w:t>
            </w:r>
            <w:r w:rsidR="0078394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realizacji </w:t>
            </w:r>
            <w:r w:rsidR="00783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inwestyc</w:t>
            </w:r>
            <w:r w:rsidR="00783948">
              <w:rPr>
                <w:rFonts w:ascii="Times New Roman" w:hAnsi="Times New Roman"/>
                <w:sz w:val="24"/>
                <w:szCs w:val="24"/>
              </w:rPr>
              <w:t xml:space="preserve">ji </w:t>
            </w:r>
            <w:r>
              <w:rPr>
                <w:rFonts w:ascii="Times New Roman" w:hAnsi="Times New Roman"/>
                <w:sz w:val="24"/>
                <w:szCs w:val="24"/>
              </w:rPr>
              <w:t>na terenie gminy.</w:t>
            </w:r>
          </w:p>
          <w:p w:rsidR="007E54F8" w:rsidRDefault="00783948" w:rsidP="00AD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Informacja o złożonych oświadczeniach majątkowych przez radnych i kierowników jednostek organizacyjnych.</w:t>
            </w:r>
          </w:p>
          <w:p w:rsidR="007E54F8" w:rsidRPr="00611203" w:rsidRDefault="00783948" w:rsidP="00882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54F8">
              <w:rPr>
                <w:rFonts w:ascii="Times New Roman" w:hAnsi="Times New Roman"/>
                <w:sz w:val="24"/>
                <w:szCs w:val="24"/>
              </w:rPr>
              <w:t>.Rozpatrzenie bieżących projektów uchwał.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III kwartał</w:t>
            </w:r>
          </w:p>
        </w:tc>
        <w:tc>
          <w:tcPr>
            <w:tcW w:w="2415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DC60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1</w:t>
            </w:r>
            <w:r w:rsidR="00DC6027">
              <w:rPr>
                <w:rFonts w:ascii="Times New Roman" w:hAnsi="Times New Roman"/>
              </w:rPr>
              <w:t>1</w:t>
            </w:r>
            <w:r w:rsidRPr="00611203">
              <w:rPr>
                <w:rFonts w:ascii="Times New Roman" w:hAnsi="Times New Roman"/>
              </w:rPr>
              <w:t>.09.201</w:t>
            </w:r>
            <w:r w:rsidR="00484738">
              <w:rPr>
                <w:rFonts w:ascii="Times New Roman" w:hAnsi="Times New Roman"/>
              </w:rPr>
              <w:t>8</w:t>
            </w:r>
            <w:r w:rsidRPr="00611203">
              <w:rPr>
                <w:rFonts w:ascii="Times New Roman" w:hAnsi="Times New Roman"/>
              </w:rPr>
              <w:t xml:space="preserve"> r.</w:t>
            </w:r>
          </w:p>
        </w:tc>
      </w:tr>
      <w:tr w:rsidR="007E54F8" w:rsidRPr="00611203" w:rsidTr="00882F7D">
        <w:trPr>
          <w:trHeight w:val="995"/>
        </w:trPr>
        <w:tc>
          <w:tcPr>
            <w:tcW w:w="780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4396" w:type="dxa"/>
          </w:tcPr>
          <w:p w:rsidR="007E54F8" w:rsidRPr="00611203" w:rsidRDefault="009C4F21" w:rsidP="00AD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4F8" w:rsidRPr="00611203">
              <w:rPr>
                <w:rFonts w:ascii="Times New Roman" w:hAnsi="Times New Roman"/>
                <w:sz w:val="24"/>
                <w:szCs w:val="24"/>
              </w:rPr>
              <w:t>. Uchwalenie rocznych stawek podatkowych i opłat lokalnych  na rok 201</w:t>
            </w:r>
            <w:r w:rsidR="00484738">
              <w:rPr>
                <w:rFonts w:ascii="Times New Roman" w:hAnsi="Times New Roman"/>
                <w:sz w:val="24"/>
                <w:szCs w:val="24"/>
              </w:rPr>
              <w:t>9</w:t>
            </w:r>
            <w:r w:rsidR="007E54F8" w:rsidRPr="006112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4F8" w:rsidRPr="00611203" w:rsidRDefault="00484738" w:rsidP="00484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F8" w:rsidRPr="0061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IV kwartał</w:t>
            </w:r>
          </w:p>
        </w:tc>
        <w:tc>
          <w:tcPr>
            <w:tcW w:w="2415" w:type="dxa"/>
          </w:tcPr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45702E" w:rsidP="00AD26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E54F8" w:rsidRPr="00611203">
              <w:rPr>
                <w:rFonts w:ascii="Times New Roman" w:hAnsi="Times New Roman"/>
              </w:rPr>
              <w:t>.11.201</w:t>
            </w:r>
            <w:r w:rsidR="00484738">
              <w:rPr>
                <w:rFonts w:ascii="Times New Roman" w:hAnsi="Times New Roman"/>
              </w:rPr>
              <w:t>8</w:t>
            </w:r>
            <w:r w:rsidR="007E54F8" w:rsidRPr="00611203">
              <w:rPr>
                <w:rFonts w:ascii="Times New Roman" w:hAnsi="Times New Roman"/>
              </w:rPr>
              <w:t xml:space="preserve"> r.</w:t>
            </w:r>
          </w:p>
          <w:p w:rsidR="007E54F8" w:rsidRPr="00611203" w:rsidRDefault="007E54F8" w:rsidP="00484738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E54F8" w:rsidRDefault="007E54F8" w:rsidP="007E54F8">
      <w:pPr>
        <w:rPr>
          <w:rFonts w:ascii="Times New Roman" w:hAnsi="Times New Roman"/>
        </w:rPr>
      </w:pPr>
    </w:p>
    <w:p w:rsidR="007E54F8" w:rsidRDefault="007E54F8" w:rsidP="007E54F8">
      <w:pPr>
        <w:rPr>
          <w:rFonts w:ascii="Times New Roman" w:hAnsi="Times New Roman"/>
        </w:rPr>
      </w:pPr>
      <w:r>
        <w:rPr>
          <w:rFonts w:ascii="Times New Roman" w:hAnsi="Times New Roman"/>
        </w:rPr>
        <w:t>Harmonogram pracy może ulec zmianie w trakcie roku zgodnie z bieżącymi potrzebami.</w:t>
      </w:r>
    </w:p>
    <w:p w:rsidR="000255CF" w:rsidRPr="00882F7D" w:rsidRDefault="007E54F8" w:rsidP="00882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0255CF" w:rsidRPr="00882F7D" w:rsidSect="0024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0AB"/>
    <w:multiLevelType w:val="hybridMultilevel"/>
    <w:tmpl w:val="8B26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F6EF7"/>
    <w:multiLevelType w:val="hybridMultilevel"/>
    <w:tmpl w:val="0DDAA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850DB"/>
    <w:multiLevelType w:val="hybridMultilevel"/>
    <w:tmpl w:val="315E4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E54F8"/>
    <w:rsid w:val="000255CF"/>
    <w:rsid w:val="001B42F4"/>
    <w:rsid w:val="0024009B"/>
    <w:rsid w:val="0041408C"/>
    <w:rsid w:val="0045702E"/>
    <w:rsid w:val="00484738"/>
    <w:rsid w:val="004A363A"/>
    <w:rsid w:val="00654F02"/>
    <w:rsid w:val="00731BC1"/>
    <w:rsid w:val="00783948"/>
    <w:rsid w:val="007E54F8"/>
    <w:rsid w:val="008653A2"/>
    <w:rsid w:val="00882F7D"/>
    <w:rsid w:val="009C4F21"/>
    <w:rsid w:val="00DC6027"/>
    <w:rsid w:val="00E8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4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7E54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12</cp:revision>
  <dcterms:created xsi:type="dcterms:W3CDTF">2017-11-30T13:47:00Z</dcterms:created>
  <dcterms:modified xsi:type="dcterms:W3CDTF">2017-12-01T09:06:00Z</dcterms:modified>
</cp:coreProperties>
</file>