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C" w:rsidRPr="004B161C" w:rsidRDefault="004B161C" w:rsidP="007066C0">
      <w:pPr>
        <w:spacing w:after="120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7 marca </w:t>
      </w: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161C" w:rsidRPr="007066C0" w:rsidRDefault="007066C0" w:rsidP="007066C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BRG.0003.11.2024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9A1638" w:rsidRDefault="009A1638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61C" w:rsidRDefault="007066C0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9A1638" w:rsidRPr="007066C0" w:rsidRDefault="009A1638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61C" w:rsidRPr="004B161C" w:rsidRDefault="007066C0" w:rsidP="007066C0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</w:t>
      </w:r>
      <w:r w:rsidR="009A1638"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1638"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Daniel</w:t>
      </w:r>
      <w:r w:rsid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1638"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Kossakowski</w:t>
      </w:r>
      <w:r w:rsid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9A1638"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na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22 lutego 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oku:</w:t>
      </w:r>
    </w:p>
    <w:p w:rsidR="004B161C" w:rsidRPr="009A1638" w:rsidRDefault="009A1638" w:rsidP="009A1638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A1638">
        <w:rPr>
          <w:rFonts w:ascii="Times New Roman" w:eastAsia="Times New Roman" w:hAnsi="Times New Roman" w:cs="Times New Roman"/>
          <w:i/>
          <w:lang w:eastAsia="pl-PL"/>
        </w:rPr>
        <w:t>„</w:t>
      </w:r>
      <w:r w:rsidR="004B161C" w:rsidRPr="009A1638">
        <w:rPr>
          <w:rFonts w:ascii="Times New Roman" w:eastAsia="Times New Roman" w:hAnsi="Times New Roman" w:cs="Times New Roman"/>
          <w:i/>
          <w:lang w:eastAsia="pl-PL"/>
        </w:rPr>
        <w:t xml:space="preserve">1. Wnioskuję o sprawdzenie przez pracowników ZDG stanu technicznego chodnika na </w:t>
      </w:r>
      <w:r w:rsidR="004B161C" w:rsidRPr="009A1638">
        <w:rPr>
          <w:rFonts w:ascii="Times New Roman" w:eastAsia="Times New Roman" w:hAnsi="Times New Roman" w:cs="Times New Roman"/>
          <w:i/>
          <w:lang w:eastAsia="pl-PL"/>
        </w:rPr>
        <w:br/>
        <w:t xml:space="preserve">ul. Głównej w Maksymilianowie. Chodnik na niektórych odcinkach ma wystające lub zapadnięte kostki brukowe co powoduje, że piesi potykają się i dochodziło w niektórych przypadkach do upadków. Dotyczy to również chodnika przy świetlicy gminnej. </w:t>
      </w:r>
    </w:p>
    <w:p w:rsidR="004B161C" w:rsidRPr="009A1638" w:rsidRDefault="004B161C" w:rsidP="009A1638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A1638">
        <w:rPr>
          <w:rFonts w:ascii="Times New Roman" w:eastAsia="Times New Roman" w:hAnsi="Times New Roman" w:cs="Times New Roman"/>
          <w:i/>
          <w:lang w:eastAsia="pl-PL"/>
        </w:rPr>
        <w:t xml:space="preserve">2.Wnoszę o przystąpienie do opracowania dokumentacji projektowej budowy ulicy Kościelnej. </w:t>
      </w:r>
      <w:r w:rsidR="009A1638">
        <w:rPr>
          <w:rFonts w:ascii="Times New Roman" w:eastAsia="Times New Roman" w:hAnsi="Times New Roman" w:cs="Times New Roman"/>
          <w:i/>
          <w:lang w:eastAsia="pl-PL"/>
        </w:rPr>
        <w:br/>
      </w:r>
      <w:r w:rsidRPr="009A1638">
        <w:rPr>
          <w:rFonts w:ascii="Times New Roman" w:eastAsia="Times New Roman" w:hAnsi="Times New Roman" w:cs="Times New Roman"/>
          <w:i/>
          <w:lang w:eastAsia="pl-PL"/>
        </w:rPr>
        <w:t>W momencie powstania węzła S5 w  ulica Kościelna stała się jedną z głównych dróg wjazdowych do miejscowości. Obecny fragment d</w:t>
      </w:r>
      <w:bookmarkStart w:id="0" w:name="_GoBack"/>
      <w:bookmarkEnd w:id="0"/>
      <w:r w:rsidRPr="009A1638">
        <w:rPr>
          <w:rFonts w:ascii="Times New Roman" w:eastAsia="Times New Roman" w:hAnsi="Times New Roman" w:cs="Times New Roman"/>
          <w:i/>
          <w:lang w:eastAsia="pl-PL"/>
        </w:rPr>
        <w:t>rogi jest wąski i podczas mijania się pojazdów samochody zjeżdżają na pobocza, które posiadają dziury. Ponadto po opadach deszczu przejście dla pieszych między kościołem a świetlicą jest zalane. Jest przygotowany projekt rozbudowy wiaduktu kolejowego na ul. Koronowskiej wraz z zjazdem do ul. Kościelnej co pozwala kontynuować rozbudowę po Naszej stronie.</w:t>
      </w:r>
      <w:r w:rsidR="009A1638" w:rsidRPr="009A1638">
        <w:rPr>
          <w:rFonts w:ascii="Times New Roman" w:eastAsia="Times New Roman" w:hAnsi="Times New Roman" w:cs="Times New Roman"/>
          <w:i/>
          <w:lang w:eastAsia="pl-PL"/>
        </w:rPr>
        <w:t>”</w:t>
      </w:r>
      <w:r w:rsidRPr="009A1638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B161C" w:rsidRPr="009A1638" w:rsidRDefault="004B161C" w:rsidP="009A16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A1638" w:rsidRPr="009A1638" w:rsidRDefault="009A1638" w:rsidP="009A1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Gminny Zakład Komunalny w Żołędowie informuje, że dnia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br.</w:t>
      </w:r>
      <w:r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przeprowadzono przegląd stanu chodnika na ul. Głównej. Obecnie trwa ustalanie właściciela zarwanych studni teletechnicznych na wysokości ul. Kwiatowej oraz ul. Podgórnej.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poprawienia wystających/zapadniętych kostek ZDG przystąpi w okresie wiosennym.</w:t>
      </w:r>
    </w:p>
    <w:p w:rsidR="009A1638" w:rsidRPr="009A1638" w:rsidRDefault="009A1638" w:rsidP="009A1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066C0" w:rsidRPr="009A1638" w:rsidRDefault="009A1638" w:rsidP="009A1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drugiego Pana wniosku, p</w:t>
      </w:r>
      <w:r w:rsidRPr="009A1638">
        <w:rPr>
          <w:rFonts w:ascii="Times New Roman" w:eastAsia="Times New Roman" w:hAnsi="Times New Roman" w:cs="Times New Roman"/>
          <w:sz w:val="24"/>
          <w:szCs w:val="24"/>
          <w:lang w:eastAsia="pl-PL"/>
        </w:rPr>
        <w:t>roponuję ponowić wniosek przy konstruowaniu budżetu na rok 2025. Na dzień dzisiejszy nie posiadamy informacji, by PKP PLK uzyskało zgodę na rozbudowę linii kolejowej wraz z układem drogowym. Do czasu gdy to nie nastąpi nie uważam za wskazane wykonywanie projektu. Już w tej chwili projekt ten ma opóźnienie około 3 lat, co stawia pod znakiem zapytania jego realizację.</w:t>
      </w:r>
    </w:p>
    <w:sectPr w:rsidR="007066C0" w:rsidRPr="009A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28C"/>
    <w:multiLevelType w:val="hybridMultilevel"/>
    <w:tmpl w:val="ACB8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F"/>
    <w:rsid w:val="00300B9F"/>
    <w:rsid w:val="004B161C"/>
    <w:rsid w:val="007066C0"/>
    <w:rsid w:val="007A2C8D"/>
    <w:rsid w:val="007E7188"/>
    <w:rsid w:val="009A1638"/>
    <w:rsid w:val="00B167F3"/>
    <w:rsid w:val="00D332E7"/>
    <w:rsid w:val="00DC1625"/>
    <w:rsid w:val="00EC139F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dcterms:created xsi:type="dcterms:W3CDTF">2024-03-01T12:57:00Z</dcterms:created>
  <dcterms:modified xsi:type="dcterms:W3CDTF">2024-03-07T11:25:00Z</dcterms:modified>
</cp:coreProperties>
</file>