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50DE" w14:textId="77777777" w:rsidR="006618C6" w:rsidRPr="006618C6" w:rsidRDefault="00EC27B7" w:rsidP="004260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C6">
        <w:rPr>
          <w:rFonts w:ascii="Times New Roman" w:hAnsi="Times New Roman" w:cs="Times New Roman"/>
          <w:color w:val="000000"/>
          <w:sz w:val="24"/>
          <w:szCs w:val="24"/>
        </w:rPr>
        <w:t>Osielsko,</w:t>
      </w:r>
      <w:r w:rsidR="006618C6" w:rsidRPr="006618C6">
        <w:rPr>
          <w:rFonts w:ascii="Times New Roman" w:hAnsi="Times New Roman" w:cs="Times New Roman"/>
          <w:color w:val="000000"/>
          <w:sz w:val="24"/>
          <w:szCs w:val="24"/>
        </w:rPr>
        <w:t xml:space="preserve"> dnia </w:t>
      </w:r>
      <w:r w:rsidR="006618C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  <w:r w:rsidR="006618C6" w:rsidRPr="00661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2405CD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25FF694F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Pan</w:t>
      </w:r>
      <w:r w:rsidRPr="006618C6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Benedykt Leszczyński</w:t>
      </w:r>
    </w:p>
    <w:p w14:paraId="5277BB63" w14:textId="77777777"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Przewodnicz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ący </w:t>
      </w:r>
      <w:r w:rsidR="002C4A4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</w:t>
      </w:r>
      <w:r w:rsidR="0085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Osielsko</w:t>
      </w:r>
    </w:p>
    <w:p w14:paraId="565CADF0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3C89BC62" w14:textId="77777777"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ŁOSZENIE </w:t>
      </w:r>
    </w:p>
    <w:p w14:paraId="0B0CE089" w14:textId="087ED63E"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zamiaru zabrania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łosu w debacie nad Raportem o stanie gminy </w:t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Osielsko</w:t>
      </w:r>
      <w:r w:rsidR="008F1A5C">
        <w:rPr>
          <w:rFonts w:ascii="Times New Roman" w:hAnsi="Times New Roman" w:cs="Times New Roman"/>
          <w:color w:val="000000"/>
          <w:sz w:val="24"/>
          <w:szCs w:val="24"/>
        </w:rPr>
        <w:t xml:space="preserve"> za 202</w:t>
      </w:r>
      <w:r w:rsidR="00841B2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</w:t>
      </w:r>
    </w:p>
    <w:p w14:paraId="080E8E96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14:paraId="3180C76A" w14:textId="77777777" w:rsidR="006618C6" w:rsidRDefault="006618C6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Ja, ni</w:t>
      </w:r>
      <w:r>
        <w:rPr>
          <w:rFonts w:ascii="Times New Roman" w:hAnsi="Times New Roman" w:cs="Times New Roman"/>
          <w:color w:val="000000"/>
          <w:sz w:val="24"/>
          <w:szCs w:val="24"/>
        </w:rPr>
        <w:t>żej podpisany …...................................................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zamieszkały 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346F0CD1" w14:textId="6752E6EF" w:rsidR="00426074" w:rsidRDefault="006618C6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color w:val="000000"/>
          <w:sz w:val="24"/>
          <w:szCs w:val="24"/>
        </w:rPr>
        <w:t>łaszam swój udział w debacie nad Raporte</w:t>
      </w:r>
      <w:r w:rsidR="008F1A5C">
        <w:rPr>
          <w:rFonts w:ascii="Times New Roman" w:hAnsi="Times New Roman" w:cs="Times New Roman"/>
          <w:color w:val="000000"/>
          <w:sz w:val="24"/>
          <w:szCs w:val="24"/>
        </w:rPr>
        <w:t>m o stanie gminy Osielsko za 202</w:t>
      </w:r>
      <w:r w:rsidR="00814A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rok, która odbędzie się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 na sesji Rady Gminy Osielsko w dniu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A5C" w:rsidRPr="00AC069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14A7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B26D5" w:rsidRPr="00AC0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2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czerwca 202</w:t>
      </w:r>
      <w:r w:rsidR="00814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Swoje zgłoszenie do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 udziału w debacie przedkładam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zgodnie  z </w:t>
      </w:r>
      <w:r>
        <w:rPr>
          <w:rFonts w:ascii="Times New Roman" w:hAnsi="Times New Roman" w:cs="Times New Roman"/>
          <w:color w:val="000000"/>
          <w:sz w:val="24"/>
          <w:szCs w:val="24"/>
        </w:rPr>
        <w:t>wymaganym przepisem art. 28aa ust. 6, ust. 7 pkt.1, ust. 8  ustawy z dnia 8 marca 1990 r. o samorządzie gminnym (</w:t>
      </w:r>
      <w:r w:rsidR="00151572">
        <w:rPr>
          <w:rFonts w:ascii="Times New Roman" w:hAnsi="Times New Roman" w:cs="Times New Roman"/>
          <w:color w:val="000000"/>
          <w:sz w:val="24"/>
          <w:szCs w:val="24"/>
        </w:rPr>
        <w:t>t.j.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5B26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4A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814A7E">
        <w:rPr>
          <w:rFonts w:ascii="Times New Roman" w:hAnsi="Times New Roman" w:cs="Times New Roman"/>
          <w:color w:val="000000"/>
          <w:sz w:val="24"/>
          <w:szCs w:val="24"/>
        </w:rPr>
        <w:t xml:space="preserve">559 </w:t>
      </w:r>
      <w:r w:rsidR="008F1A5C">
        <w:rPr>
          <w:rFonts w:ascii="Times New Roman" w:hAnsi="Times New Roman" w:cs="Times New Roman"/>
          <w:color w:val="000000"/>
          <w:sz w:val="24"/>
          <w:szCs w:val="24"/>
        </w:rPr>
        <w:t>ze zm.</w:t>
      </w:r>
      <w:r>
        <w:rPr>
          <w:rFonts w:ascii="Times New Roman" w:hAnsi="Times New Roman" w:cs="Times New Roman"/>
          <w:color w:val="000000"/>
          <w:sz w:val="24"/>
          <w:szCs w:val="24"/>
        </w:rPr>
        <w:t>) poparciem co najmniej 20 osób</w:t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4B8991" w14:textId="77777777" w:rsidR="00426074" w:rsidRDefault="00426074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938C6" w14:textId="77777777" w:rsidR="00426074" w:rsidRDefault="00426074" w:rsidP="004260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14:paraId="4533C724" w14:textId="7C11DD19" w:rsidR="006618C6" w:rsidRPr="005C1CF8" w:rsidRDefault="003A3F7B" w:rsidP="003A3F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data i podpis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2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UWAGA: </w:t>
      </w:r>
      <w:r w:rsidRPr="00892DE2">
        <w:rPr>
          <w:rFonts w:ascii="Times New Roman" w:hAnsi="Times New Roman" w:cs="Times New Roman"/>
          <w:color w:val="000000"/>
          <w:sz w:val="28"/>
          <w:szCs w:val="28"/>
        </w:rPr>
        <w:t>Zgłoszenie składa się najpóźniej w dniu popr</w:t>
      </w:r>
      <w:r w:rsidR="00CA6045">
        <w:rPr>
          <w:rFonts w:ascii="Times New Roman" w:hAnsi="Times New Roman" w:cs="Times New Roman"/>
          <w:color w:val="000000"/>
          <w:sz w:val="28"/>
          <w:szCs w:val="28"/>
        </w:rPr>
        <w:t xml:space="preserve">zedzającym dzień zwołania sesji, </w:t>
      </w:r>
      <w:r w:rsidR="008F1A5C">
        <w:rPr>
          <w:rFonts w:ascii="Times New Roman" w:hAnsi="Times New Roman" w:cs="Times New Roman"/>
          <w:b/>
          <w:color w:val="000000"/>
          <w:sz w:val="28"/>
          <w:szCs w:val="28"/>
        </w:rPr>
        <w:t>czyli do 2</w:t>
      </w:r>
      <w:r w:rsidR="00814A7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A6045" w:rsidRPr="005C1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czerwca 202</w:t>
      </w:r>
      <w:r w:rsidR="00814A7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A6045" w:rsidRPr="005C1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r.</w:t>
      </w:r>
    </w:p>
    <w:p w14:paraId="6E6B874B" w14:textId="2F0D20C7" w:rsidR="00CA019D" w:rsidRPr="002D65BA" w:rsidRDefault="00426074" w:rsidP="00CA01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5B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B73B44" w:rsidRPr="002D65BA">
        <w:rPr>
          <w:rFonts w:ascii="Times New Roman" w:eastAsia="Times New Roman" w:hAnsi="Times New Roman" w:cs="Times New Roman"/>
          <w:b/>
          <w:sz w:val="24"/>
          <w:szCs w:val="24"/>
        </w:rPr>
        <w:t>LAUZULA</w:t>
      </w:r>
      <w:r w:rsidR="003A3F7B" w:rsidRPr="002D65B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73B44" w:rsidRPr="002D65BA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INFORMACYJNA 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DLA </w:t>
      </w:r>
      <w:r w:rsidR="003A3F7B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MIESZKAŃCA </w:t>
      </w:r>
      <w:r w:rsidR="003A3F7B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ZGŁASZAJĄCEGO SIĘ DO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UDZIAŁ</w:t>
      </w:r>
      <w:r w:rsidR="003A3F7B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DEBACIE NAD RAPORTEM </w:t>
      </w:r>
      <w:r w:rsidR="00B73B44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STANIE  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OSIELSKO</w:t>
      </w:r>
      <w:r w:rsidR="0015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202</w:t>
      </w:r>
      <w:r w:rsidR="00841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B73B44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E323292" w14:textId="77777777" w:rsidR="00CA019D" w:rsidRPr="00212682" w:rsidRDefault="00CA019D" w:rsidP="0021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682">
        <w:rPr>
          <w:sz w:val="28"/>
          <w:szCs w:val="28"/>
        </w:rPr>
        <w:t xml:space="preserve"> </w:t>
      </w:r>
      <w:r w:rsidRPr="00212682">
        <w:rPr>
          <w:rFonts w:ascii="Times New Roman" w:hAnsi="Times New Roman" w:cs="Times New Roman"/>
          <w:sz w:val="28"/>
          <w:szCs w:val="2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95/46WE (ogólne rozporządzenie </w:t>
      </w:r>
      <w:r w:rsidR="00212682">
        <w:rPr>
          <w:rFonts w:ascii="Times New Roman" w:hAnsi="Times New Roman" w:cs="Times New Roman"/>
          <w:sz w:val="28"/>
          <w:szCs w:val="28"/>
        </w:rPr>
        <w:br/>
      </w:r>
      <w:r w:rsidRPr="00212682">
        <w:rPr>
          <w:rFonts w:ascii="Times New Roman" w:hAnsi="Times New Roman" w:cs="Times New Roman"/>
          <w:sz w:val="28"/>
          <w:szCs w:val="28"/>
        </w:rPr>
        <w:t>o ochronie danych ) ogólnego rozporządzenia o ochronie danych osobowych z dnia 27 kwietnia 2016 r. Informujemy, że:</w:t>
      </w:r>
    </w:p>
    <w:p w14:paraId="56CADB49" w14:textId="77777777" w:rsidR="00426074" w:rsidRPr="00892DE2" w:rsidRDefault="00426074" w:rsidP="004260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B6DF7" w14:textId="77777777" w:rsidR="00426074" w:rsidRPr="00892DE2" w:rsidRDefault="00CD5E5B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28"/>
          <w:szCs w:val="28"/>
        </w:rPr>
      </w:pPr>
      <w:r w:rsidRPr="00892DE2">
        <w:rPr>
          <w:sz w:val="28"/>
          <w:szCs w:val="28"/>
        </w:rPr>
        <w:t>Administratorem Pana/Pani</w:t>
      </w:r>
      <w:r w:rsidR="00426074" w:rsidRPr="00892DE2">
        <w:rPr>
          <w:sz w:val="28"/>
          <w:szCs w:val="28"/>
        </w:rPr>
        <w:t xml:space="preserve"> danych osobowych jest </w:t>
      </w:r>
      <w:r w:rsidR="002534C7" w:rsidRPr="00892DE2">
        <w:rPr>
          <w:sz w:val="28"/>
          <w:szCs w:val="28"/>
        </w:rPr>
        <w:t>Wójt</w:t>
      </w:r>
      <w:r w:rsidR="00426074" w:rsidRPr="00892DE2">
        <w:rPr>
          <w:sz w:val="28"/>
          <w:szCs w:val="28"/>
        </w:rPr>
        <w:t xml:space="preserve"> Gminy Osielsko</w:t>
      </w:r>
      <w:r w:rsidR="00426074" w:rsidRPr="00892DE2">
        <w:rPr>
          <w:iCs/>
          <w:sz w:val="28"/>
          <w:szCs w:val="28"/>
        </w:rPr>
        <w:t>, ul. ul. Szosa Gdańska 55A</w:t>
      </w:r>
      <w:r w:rsidR="003A1B32" w:rsidRPr="00892DE2">
        <w:rPr>
          <w:iCs/>
          <w:sz w:val="28"/>
          <w:szCs w:val="28"/>
        </w:rPr>
        <w:t>,</w:t>
      </w:r>
      <w:r w:rsidR="00CA019D">
        <w:rPr>
          <w:iCs/>
          <w:sz w:val="28"/>
          <w:szCs w:val="28"/>
        </w:rPr>
        <w:t xml:space="preserve"> </w:t>
      </w:r>
      <w:r w:rsidR="003A1B32" w:rsidRPr="00892DE2">
        <w:rPr>
          <w:color w:val="auto"/>
          <w:sz w:val="28"/>
          <w:szCs w:val="28"/>
        </w:rPr>
        <w:t>e-mail: g</w:t>
      </w:r>
      <w:r w:rsidR="002C4A45" w:rsidRPr="00892DE2">
        <w:rPr>
          <w:color w:val="auto"/>
          <w:sz w:val="28"/>
          <w:szCs w:val="28"/>
        </w:rPr>
        <w:t>mina@osielsko.pl,</w:t>
      </w:r>
    </w:p>
    <w:p w14:paraId="4BC66C87" w14:textId="77777777" w:rsidR="00426074" w:rsidRPr="00892DE2" w:rsidRDefault="002534C7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28"/>
          <w:szCs w:val="28"/>
        </w:rPr>
      </w:pPr>
      <w:r w:rsidRPr="00892DE2">
        <w:rPr>
          <w:sz w:val="28"/>
          <w:szCs w:val="28"/>
        </w:rPr>
        <w:t>Inspektorem Ochrony D</w:t>
      </w:r>
      <w:r w:rsidR="00426074" w:rsidRPr="00892DE2">
        <w:rPr>
          <w:sz w:val="28"/>
          <w:szCs w:val="28"/>
        </w:rPr>
        <w:t>an</w:t>
      </w:r>
      <w:r w:rsidRPr="00892DE2">
        <w:rPr>
          <w:sz w:val="28"/>
          <w:szCs w:val="28"/>
        </w:rPr>
        <w:t>ych Osobowych</w:t>
      </w:r>
      <w:r w:rsidR="00426074" w:rsidRPr="00892DE2">
        <w:rPr>
          <w:sz w:val="28"/>
          <w:szCs w:val="28"/>
        </w:rPr>
        <w:t xml:space="preserve"> </w:t>
      </w:r>
      <w:r w:rsidRPr="00892DE2">
        <w:rPr>
          <w:sz w:val="28"/>
          <w:szCs w:val="28"/>
        </w:rPr>
        <w:t>w Urzędzie Gminy Osielsko  jest Violetta Dąbrowska  tel. 52 324 18 80, e-mail: wybory@osielsko.pl</w:t>
      </w:r>
      <w:r w:rsidR="002C4A45" w:rsidRPr="00892DE2">
        <w:rPr>
          <w:sz w:val="28"/>
          <w:szCs w:val="28"/>
        </w:rPr>
        <w:t>,</w:t>
      </w:r>
    </w:p>
    <w:p w14:paraId="163E620B" w14:textId="77777777" w:rsidR="00426074" w:rsidRPr="00477E57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28"/>
          <w:szCs w:val="28"/>
        </w:rPr>
      </w:pPr>
      <w:r w:rsidRPr="00892DE2">
        <w:rPr>
          <w:color w:val="auto"/>
          <w:sz w:val="28"/>
          <w:szCs w:val="28"/>
        </w:rPr>
        <w:t>Pa</w:t>
      </w:r>
      <w:r w:rsidR="00CD5E5B" w:rsidRPr="00892DE2">
        <w:rPr>
          <w:color w:val="auto"/>
          <w:sz w:val="28"/>
          <w:szCs w:val="28"/>
        </w:rPr>
        <w:t xml:space="preserve">na/Pani </w:t>
      </w:r>
      <w:r w:rsidRPr="00892DE2">
        <w:rPr>
          <w:color w:val="auto"/>
          <w:sz w:val="28"/>
          <w:szCs w:val="28"/>
        </w:rPr>
        <w:t xml:space="preserve"> dane osobowe będą przetwarzane na podstawie art. 6 ust. 1 lit. c  </w:t>
      </w:r>
      <w:r w:rsidRPr="00892DE2">
        <w:rPr>
          <w:rFonts w:eastAsia="Times New Roman"/>
          <w:color w:val="auto"/>
          <w:sz w:val="28"/>
          <w:szCs w:val="28"/>
          <w:lang w:eastAsia="pl-PL"/>
        </w:rPr>
        <w:t>RODO</w:t>
      </w:r>
      <w:r w:rsidRPr="00892DE2">
        <w:rPr>
          <w:rFonts w:eastAsia="Times New Roman"/>
          <w:i/>
          <w:color w:val="auto"/>
          <w:sz w:val="28"/>
          <w:szCs w:val="28"/>
          <w:lang w:eastAsia="pl-PL"/>
        </w:rPr>
        <w:t xml:space="preserve"> </w:t>
      </w:r>
      <w:r w:rsidRPr="00892DE2">
        <w:rPr>
          <w:rFonts w:eastAsia="Times New Roman"/>
          <w:color w:val="auto"/>
          <w:sz w:val="28"/>
          <w:szCs w:val="28"/>
          <w:lang w:eastAsia="pl-PL"/>
        </w:rPr>
        <w:t xml:space="preserve">(tj.  jest niezbędne do wypełnienia obowiązku prawnego ciążącego na Administratorze). </w:t>
      </w:r>
      <w:r w:rsidRPr="00892DE2">
        <w:rPr>
          <w:color w:val="auto"/>
          <w:sz w:val="28"/>
          <w:szCs w:val="28"/>
        </w:rPr>
        <w:t xml:space="preserve">W celu umożliwienia udziału w debacie, o której mowa w art. 28 aa </w:t>
      </w:r>
      <w:r w:rsidRPr="00892DE2">
        <w:rPr>
          <w:bCs/>
          <w:sz w:val="28"/>
          <w:szCs w:val="28"/>
        </w:rPr>
        <w:t>ust.6, ust. 7</w:t>
      </w:r>
      <w:r w:rsidR="00D40C45">
        <w:rPr>
          <w:bCs/>
          <w:sz w:val="28"/>
          <w:szCs w:val="28"/>
        </w:rPr>
        <w:t xml:space="preserve"> oraz</w:t>
      </w:r>
      <w:r w:rsidRPr="00892DE2">
        <w:rPr>
          <w:bCs/>
          <w:sz w:val="28"/>
          <w:szCs w:val="28"/>
        </w:rPr>
        <w:t xml:space="preserve"> ust. 8 ustawy z dnia </w:t>
      </w:r>
      <w:r w:rsidRPr="00892DE2">
        <w:rPr>
          <w:color w:val="auto"/>
          <w:sz w:val="28"/>
          <w:szCs w:val="28"/>
        </w:rPr>
        <w:t xml:space="preserve">  z 8 marca 1990 r. o samorządzie gminnym</w:t>
      </w:r>
      <w:r w:rsidR="00D40C45">
        <w:rPr>
          <w:color w:val="auto"/>
          <w:sz w:val="28"/>
          <w:szCs w:val="28"/>
        </w:rPr>
        <w:t>.</w:t>
      </w:r>
      <w:r w:rsidR="00D40C45">
        <w:rPr>
          <w:color w:val="auto"/>
          <w:sz w:val="28"/>
          <w:szCs w:val="28"/>
        </w:rPr>
        <w:tab/>
      </w:r>
      <w:r w:rsidR="00D40C45">
        <w:rPr>
          <w:color w:val="auto"/>
          <w:sz w:val="28"/>
          <w:szCs w:val="28"/>
        </w:rPr>
        <w:br/>
      </w:r>
      <w:r w:rsidR="000A000B">
        <w:rPr>
          <w:sz w:val="28"/>
          <w:szCs w:val="28"/>
        </w:rPr>
        <w:t xml:space="preserve"> </w:t>
      </w:r>
      <w:r w:rsidR="00D40C45">
        <w:rPr>
          <w:color w:val="auto"/>
          <w:sz w:val="28"/>
          <w:szCs w:val="28"/>
        </w:rPr>
        <w:br/>
      </w:r>
      <w:r w:rsidR="00D40C45">
        <w:rPr>
          <w:color w:val="auto"/>
          <w:sz w:val="28"/>
          <w:szCs w:val="28"/>
        </w:rPr>
        <w:br/>
      </w:r>
      <w:r w:rsidRPr="00477E57">
        <w:rPr>
          <w:color w:val="auto"/>
          <w:sz w:val="28"/>
          <w:szCs w:val="28"/>
        </w:rPr>
        <w:lastRenderedPageBreak/>
        <w:t xml:space="preserve">Przewodniczący Rady Gminy Osielsko musi otrzymać potwierdzenia poparcia tego wniosku przez co najmniej 20 osób.  </w:t>
      </w:r>
    </w:p>
    <w:p w14:paraId="72440228" w14:textId="77777777" w:rsidR="00426074" w:rsidRPr="000A000B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28"/>
          <w:szCs w:val="28"/>
        </w:rPr>
      </w:pPr>
      <w:r w:rsidRPr="00892DE2">
        <w:rPr>
          <w:sz w:val="28"/>
          <w:szCs w:val="28"/>
        </w:rPr>
        <w:t xml:space="preserve">Odbiorcy danych: </w:t>
      </w:r>
      <w:r w:rsidRPr="00892DE2">
        <w:rPr>
          <w:iCs/>
          <w:sz w:val="28"/>
          <w:szCs w:val="28"/>
        </w:rPr>
        <w:t xml:space="preserve">podmioty prywatne, z którymi zawarto stosowne umowy w związku z obsługą elektronicznego systemu obiegu dokumentów w Urzędzie Gminy Osielsko oraz w związku z obsługą sesji Rady Gminy Osielsko. </w:t>
      </w:r>
      <w:r w:rsidR="000A000B">
        <w:rPr>
          <w:iCs/>
          <w:sz w:val="28"/>
          <w:szCs w:val="28"/>
        </w:rPr>
        <w:t xml:space="preserve"> </w:t>
      </w:r>
    </w:p>
    <w:p w14:paraId="3613A148" w14:textId="77777777" w:rsidR="000A000B" w:rsidRPr="00892DE2" w:rsidRDefault="000A000B" w:rsidP="000A000B">
      <w:pPr>
        <w:pStyle w:val="Default"/>
        <w:ind w:left="360" w:right="-59"/>
        <w:jc w:val="both"/>
        <w:rPr>
          <w:color w:val="auto"/>
          <w:sz w:val="28"/>
          <w:szCs w:val="28"/>
        </w:rPr>
      </w:pPr>
      <w:r w:rsidRPr="00524C60">
        <w:rPr>
          <w:sz w:val="28"/>
          <w:szCs w:val="28"/>
        </w:rPr>
        <w:t>Pa</w:t>
      </w:r>
      <w:r>
        <w:rPr>
          <w:sz w:val="28"/>
          <w:szCs w:val="28"/>
        </w:rPr>
        <w:t>na/Pani</w:t>
      </w:r>
      <w:r w:rsidRPr="00524C60">
        <w:rPr>
          <w:sz w:val="28"/>
          <w:szCs w:val="28"/>
        </w:rPr>
        <w:t xml:space="preserve"> dane osobowe w postaci:</w:t>
      </w:r>
      <w:r>
        <w:rPr>
          <w:sz w:val="28"/>
          <w:szCs w:val="28"/>
        </w:rPr>
        <w:tab/>
      </w:r>
      <w:r w:rsidRPr="00524C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4C60">
        <w:rPr>
          <w:sz w:val="28"/>
          <w:szCs w:val="28"/>
        </w:rPr>
        <w:t>1. Imienia i nazwiska, miejsca zamieszkania mogą zostać upublicznione podczas trwania rejestracji i transmisji sesji Rady Gminy poprzez odczytanie, wyświetlenie na ekranie,</w:t>
      </w:r>
      <w:r>
        <w:rPr>
          <w:sz w:val="28"/>
          <w:szCs w:val="28"/>
        </w:rPr>
        <w:tab/>
      </w:r>
      <w:r w:rsidRPr="00524C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4C60">
        <w:rPr>
          <w:sz w:val="28"/>
          <w:szCs w:val="28"/>
        </w:rPr>
        <w:t>2. Wizerunku oraz głosu są transmitowane i utrwalane za pomocą urządzeń rejestrujących obraz i dźwięk, których przetwarzanie odbywa się w celu realizacji obowiązków prawnych ciążących na Administratorze (w celu realizacji obowiązku rejestracji i transmisji obrazu i dźwięku obrad Rady Gminy)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br/>
      </w:r>
      <w:r w:rsidRPr="00524C60">
        <w:rPr>
          <w:sz w:val="28"/>
          <w:szCs w:val="28"/>
        </w:rPr>
        <w:t>Nagrania są udostępniane na stronie podmiotowej BIP oraz na stronie internetowej  Gminy</w:t>
      </w:r>
      <w:r>
        <w:rPr>
          <w:sz w:val="28"/>
          <w:szCs w:val="28"/>
        </w:rPr>
        <w:t xml:space="preserve"> Osielsko.</w:t>
      </w:r>
    </w:p>
    <w:p w14:paraId="2A1F1E99" w14:textId="77777777" w:rsidR="00426074" w:rsidRPr="00892DE2" w:rsidRDefault="00426074" w:rsidP="003E0367">
      <w:pPr>
        <w:pStyle w:val="Default"/>
        <w:numPr>
          <w:ilvl w:val="0"/>
          <w:numId w:val="1"/>
        </w:numPr>
        <w:ind w:left="360" w:right="-59"/>
        <w:jc w:val="both"/>
        <w:rPr>
          <w:sz w:val="28"/>
          <w:szCs w:val="28"/>
        </w:rPr>
      </w:pPr>
      <w:r w:rsidRPr="00892DE2">
        <w:rPr>
          <w:bCs/>
          <w:sz w:val="28"/>
          <w:szCs w:val="28"/>
        </w:rPr>
        <w:t>Pa</w:t>
      </w:r>
      <w:r w:rsidR="00CD5E5B" w:rsidRPr="00892DE2">
        <w:rPr>
          <w:bCs/>
          <w:sz w:val="28"/>
          <w:szCs w:val="28"/>
        </w:rPr>
        <w:t>na/Pani</w:t>
      </w:r>
      <w:r w:rsidRPr="00892DE2">
        <w:rPr>
          <w:bCs/>
          <w:sz w:val="28"/>
          <w:szCs w:val="28"/>
        </w:rPr>
        <w:t xml:space="preserve"> dane osobowe będą przechowywane w biurze Rady Gminy </w:t>
      </w:r>
      <w:r w:rsidRPr="00892DE2">
        <w:rPr>
          <w:sz w:val="28"/>
          <w:szCs w:val="28"/>
        </w:rPr>
        <w:t xml:space="preserve">przez okres niezbędny </w:t>
      </w:r>
      <w:r w:rsidR="00DC7912">
        <w:rPr>
          <w:sz w:val="28"/>
          <w:szCs w:val="28"/>
        </w:rPr>
        <w:t xml:space="preserve"> </w:t>
      </w:r>
      <w:r w:rsidRPr="00892DE2">
        <w:rPr>
          <w:sz w:val="28"/>
          <w:szCs w:val="28"/>
        </w:rPr>
        <w:t xml:space="preserve">do realizacji celów określonych w pkt 2, a po tym czasie przez okres wynikający z obowiązujących przepisów prawa, w szczególności z ustawy z dnia </w:t>
      </w:r>
      <w:r w:rsidRPr="00477E57">
        <w:rPr>
          <w:sz w:val="28"/>
          <w:szCs w:val="28"/>
        </w:rPr>
        <w:t>14 lipca 1983</w:t>
      </w:r>
      <w:r w:rsidRPr="000A000B">
        <w:rPr>
          <w:b/>
          <w:sz w:val="28"/>
          <w:szCs w:val="28"/>
        </w:rPr>
        <w:t xml:space="preserve"> </w:t>
      </w:r>
      <w:r w:rsidRPr="00F51316">
        <w:rPr>
          <w:sz w:val="28"/>
          <w:szCs w:val="28"/>
        </w:rPr>
        <w:t>r</w:t>
      </w:r>
      <w:r w:rsidRPr="00892DE2">
        <w:rPr>
          <w:sz w:val="28"/>
          <w:szCs w:val="28"/>
        </w:rPr>
        <w:t>. o narodowym zasobie archiwalnym i archiwach.</w:t>
      </w:r>
    </w:p>
    <w:p w14:paraId="06E5AC73" w14:textId="77777777" w:rsidR="00426074" w:rsidRDefault="00CD5E5B" w:rsidP="003E0367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DE2">
        <w:rPr>
          <w:rFonts w:ascii="Times New Roman" w:eastAsia="Times New Roman" w:hAnsi="Times New Roman" w:cs="Times New Roman"/>
          <w:sz w:val="28"/>
          <w:szCs w:val="28"/>
        </w:rPr>
        <w:t>W związku z przetwarzaniem danych osobowych</w:t>
      </w:r>
      <w:r w:rsidR="00426074" w:rsidRPr="00892DE2">
        <w:rPr>
          <w:rFonts w:ascii="Times New Roman" w:eastAsia="Times New Roman" w:hAnsi="Times New Roman" w:cs="Times New Roman"/>
          <w:sz w:val="28"/>
          <w:szCs w:val="28"/>
        </w:rPr>
        <w:t xml:space="preserve"> jest Pan/Pan</w:t>
      </w:r>
      <w:r w:rsidRPr="00892DE2">
        <w:rPr>
          <w:rFonts w:ascii="Times New Roman" w:eastAsia="Times New Roman" w:hAnsi="Times New Roman" w:cs="Times New Roman"/>
          <w:sz w:val="28"/>
          <w:szCs w:val="28"/>
        </w:rPr>
        <w:t>i</w:t>
      </w:r>
      <w:r w:rsidR="00426074" w:rsidRPr="00892DE2">
        <w:rPr>
          <w:rFonts w:ascii="Times New Roman" w:eastAsia="Times New Roman" w:hAnsi="Times New Roman" w:cs="Times New Roman"/>
          <w:sz w:val="28"/>
          <w:szCs w:val="28"/>
        </w:rPr>
        <w:t xml:space="preserve"> uprawniony do dostępu do swoich danych osobowych; poprawiania swoich danych osobowych; wniesienia żądania ograniczenia przetwarzania danych osobowych; wniesienia skargi do organu nadzorczego – Prezesa Urzędu Ochrony Danych Osobowych.</w:t>
      </w:r>
    </w:p>
    <w:p w14:paraId="34157B97" w14:textId="77777777" w:rsidR="00477E57" w:rsidRDefault="000A000B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00B">
        <w:rPr>
          <w:rFonts w:ascii="Times New Roman" w:hAnsi="Times New Roman" w:cs="Times New Roman"/>
          <w:sz w:val="28"/>
          <w:szCs w:val="28"/>
        </w:rPr>
        <w:t>7. Pa</w:t>
      </w:r>
      <w:r w:rsidR="00212682">
        <w:rPr>
          <w:rFonts w:ascii="Times New Roman" w:hAnsi="Times New Roman" w:cs="Times New Roman"/>
          <w:sz w:val="28"/>
          <w:szCs w:val="28"/>
        </w:rPr>
        <w:t>na/Pani</w:t>
      </w:r>
      <w:r w:rsidR="00AE6B00">
        <w:rPr>
          <w:rFonts w:ascii="Times New Roman" w:hAnsi="Times New Roman" w:cs="Times New Roman"/>
          <w:sz w:val="28"/>
          <w:szCs w:val="28"/>
        </w:rPr>
        <w:t xml:space="preserve"> </w:t>
      </w:r>
      <w:r w:rsidRPr="000A000B">
        <w:rPr>
          <w:rFonts w:ascii="Times New Roman" w:hAnsi="Times New Roman" w:cs="Times New Roman"/>
          <w:sz w:val="28"/>
          <w:szCs w:val="28"/>
        </w:rPr>
        <w:t xml:space="preserve"> dane osobowe nie będą przetwarzane w celu podejmowania </w:t>
      </w:r>
      <w:r w:rsidR="0047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31218" w14:textId="77777777" w:rsidR="00EF4BDA" w:rsidRDefault="00AE6B00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367">
        <w:rPr>
          <w:rFonts w:ascii="Times New Roman" w:hAnsi="Times New Roman" w:cs="Times New Roman"/>
          <w:sz w:val="28"/>
          <w:szCs w:val="28"/>
        </w:rPr>
        <w:t xml:space="preserve"> </w:t>
      </w:r>
      <w:r w:rsidR="00477E57">
        <w:rPr>
          <w:rFonts w:ascii="Times New Roman" w:hAnsi="Times New Roman" w:cs="Times New Roman"/>
          <w:sz w:val="28"/>
          <w:szCs w:val="28"/>
        </w:rPr>
        <w:t xml:space="preserve"> </w:t>
      </w:r>
      <w:r w:rsidR="000A000B" w:rsidRPr="000A000B">
        <w:rPr>
          <w:rFonts w:ascii="Times New Roman" w:hAnsi="Times New Roman" w:cs="Times New Roman"/>
          <w:sz w:val="28"/>
          <w:szCs w:val="28"/>
        </w:rPr>
        <w:t>zautomatyzowanej decyzji i nie będą przetwarzane w celu profilowania i nie</w:t>
      </w:r>
      <w:r w:rsidR="0047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9EC13" w14:textId="77777777" w:rsidR="00AE6B00" w:rsidRDefault="00477E57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BDA">
        <w:rPr>
          <w:rFonts w:ascii="Times New Roman" w:hAnsi="Times New Roman" w:cs="Times New Roman"/>
          <w:sz w:val="28"/>
          <w:szCs w:val="28"/>
        </w:rPr>
        <w:t xml:space="preserve"> </w:t>
      </w:r>
      <w:r w:rsidR="00AE6B00">
        <w:rPr>
          <w:rFonts w:ascii="Times New Roman" w:hAnsi="Times New Roman" w:cs="Times New Roman"/>
          <w:sz w:val="28"/>
          <w:szCs w:val="28"/>
        </w:rPr>
        <w:t xml:space="preserve"> </w:t>
      </w:r>
      <w:r w:rsidR="003E0367">
        <w:rPr>
          <w:rFonts w:ascii="Times New Roman" w:hAnsi="Times New Roman" w:cs="Times New Roman"/>
          <w:sz w:val="28"/>
          <w:szCs w:val="28"/>
        </w:rPr>
        <w:t xml:space="preserve"> </w:t>
      </w:r>
      <w:r w:rsidR="000A000B" w:rsidRPr="000A000B">
        <w:rPr>
          <w:rFonts w:ascii="Times New Roman" w:hAnsi="Times New Roman" w:cs="Times New Roman"/>
          <w:sz w:val="28"/>
          <w:szCs w:val="28"/>
        </w:rPr>
        <w:t xml:space="preserve">będą przekazywane do państwa trzeciego ani organizacji międzynarodowej. </w:t>
      </w:r>
    </w:p>
    <w:p w14:paraId="57F26812" w14:textId="77777777" w:rsidR="003E0367" w:rsidRDefault="000A000B" w:rsidP="003E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AE6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74" w:rsidRPr="00892DE2">
        <w:rPr>
          <w:rFonts w:ascii="Times New Roman" w:eastAsia="Times New Roman" w:hAnsi="Times New Roman" w:cs="Times New Roman"/>
          <w:sz w:val="28"/>
          <w:szCs w:val="28"/>
        </w:rPr>
        <w:t xml:space="preserve">Podanie danych osobowych jest </w:t>
      </w:r>
      <w:r w:rsidR="00DA5397" w:rsidRPr="00892DE2">
        <w:rPr>
          <w:rFonts w:ascii="Times New Roman" w:eastAsia="Times New Roman" w:hAnsi="Times New Roman" w:cs="Times New Roman"/>
          <w:sz w:val="28"/>
          <w:szCs w:val="28"/>
        </w:rPr>
        <w:t>obowiązkowe, jeżeli Pan/Pani zamierza wziąć</w:t>
      </w:r>
      <w:r w:rsidR="00477E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8F6C35" w14:textId="77777777" w:rsidR="00426074" w:rsidRPr="00EF4BDA" w:rsidRDefault="003E0367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5397" w:rsidRPr="00892DE2">
        <w:rPr>
          <w:rFonts w:ascii="Times New Roman" w:eastAsia="Times New Roman" w:hAnsi="Times New Roman" w:cs="Times New Roman"/>
          <w:sz w:val="28"/>
          <w:szCs w:val="28"/>
        </w:rPr>
        <w:t>udział w debacie.</w:t>
      </w:r>
    </w:p>
    <w:p w14:paraId="5E36F5C8" w14:textId="77777777" w:rsidR="00465591" w:rsidRDefault="003A3F7B" w:rsidP="00477E57">
      <w:pPr>
        <w:pStyle w:val="Default"/>
        <w:jc w:val="both"/>
        <w:rPr>
          <w:bCs/>
        </w:rPr>
      </w:pPr>
      <w:r w:rsidRPr="00892DE2">
        <w:rPr>
          <w:bCs/>
          <w:sz w:val="28"/>
          <w:szCs w:val="28"/>
        </w:rPr>
        <w:br/>
      </w:r>
      <w:r w:rsidR="00CD5E5B">
        <w:rPr>
          <w:bCs/>
        </w:rPr>
        <w:br/>
      </w:r>
      <w:r w:rsidR="006C1451">
        <w:rPr>
          <w:bCs/>
        </w:rPr>
        <w:t xml:space="preserve">Lista poparcia mieszkańców udziału </w:t>
      </w:r>
      <w:r w:rsidR="00DA5397">
        <w:rPr>
          <w:bCs/>
        </w:rPr>
        <w:t>Pan</w:t>
      </w:r>
      <w:r w:rsidR="006D6086">
        <w:rPr>
          <w:bCs/>
        </w:rPr>
        <w:t>a</w:t>
      </w:r>
      <w:r w:rsidR="00DA5397">
        <w:rPr>
          <w:bCs/>
        </w:rPr>
        <w:t>/Pan</w:t>
      </w:r>
      <w:r w:rsidR="006D6086">
        <w:rPr>
          <w:bCs/>
        </w:rPr>
        <w:t>i</w:t>
      </w:r>
      <w:r w:rsidR="00DA5397">
        <w:rPr>
          <w:bCs/>
        </w:rPr>
        <w:t xml:space="preserve"> ................................................</w:t>
      </w:r>
      <w:r w:rsidR="00465591">
        <w:rPr>
          <w:bCs/>
        </w:rPr>
        <w:t>...............................</w:t>
      </w:r>
    </w:p>
    <w:p w14:paraId="7D7FF343" w14:textId="66BCEC9C" w:rsidR="001B28D4" w:rsidRPr="001B28D4" w:rsidRDefault="006C1451" w:rsidP="001B28D4">
      <w:pPr>
        <w:pStyle w:val="Default"/>
        <w:rPr>
          <w:bCs/>
        </w:rPr>
      </w:pPr>
      <w:r>
        <w:rPr>
          <w:bCs/>
        </w:rPr>
        <w:t xml:space="preserve">w debacie nad </w:t>
      </w:r>
      <w:r w:rsidR="00CD5E5B">
        <w:rPr>
          <w:bCs/>
        </w:rPr>
        <w:t>R</w:t>
      </w:r>
      <w:r>
        <w:rPr>
          <w:bCs/>
        </w:rPr>
        <w:t xml:space="preserve">aportem o </w:t>
      </w:r>
      <w:r w:rsidR="008F1A5C">
        <w:rPr>
          <w:bCs/>
        </w:rPr>
        <w:t>stanie Gminy Osielsko za rok 202</w:t>
      </w:r>
      <w:r w:rsidR="00814A7E">
        <w:rPr>
          <w:bCs/>
        </w:rPr>
        <w:t>1</w:t>
      </w:r>
      <w:r>
        <w:rPr>
          <w:bCs/>
        </w:rPr>
        <w:t>.</w:t>
      </w:r>
      <w:r w:rsidR="006618C6">
        <w:rPr>
          <w:bC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390"/>
        <w:gridCol w:w="3118"/>
        <w:gridCol w:w="2126"/>
      </w:tblGrid>
      <w:tr w:rsidR="001B28D4" w14:paraId="45C0CFE0" w14:textId="77777777" w:rsidTr="00CA6045">
        <w:trPr>
          <w:cantSplit/>
          <w:trHeight w:val="624"/>
        </w:trPr>
        <w:tc>
          <w:tcPr>
            <w:tcW w:w="546" w:type="dxa"/>
          </w:tcPr>
          <w:p w14:paraId="30A449FA" w14:textId="77777777"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390" w:type="dxa"/>
          </w:tcPr>
          <w:p w14:paraId="29B6C062" w14:textId="77777777"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18" w:type="dxa"/>
          </w:tcPr>
          <w:p w14:paraId="62FF2ACB" w14:textId="77777777"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  <w:p w14:paraId="72199A9D" w14:textId="77777777"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t>Adres zamieszkania</w:t>
            </w:r>
          </w:p>
        </w:tc>
        <w:tc>
          <w:tcPr>
            <w:tcW w:w="2126" w:type="dxa"/>
          </w:tcPr>
          <w:p w14:paraId="5B4D7650" w14:textId="77777777" w:rsidR="001B28D4" w:rsidRPr="004851D0" w:rsidRDefault="001B28D4" w:rsidP="00DA5397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18"/>
                <w:szCs w:val="22"/>
              </w:rPr>
              <w:br/>
            </w:r>
            <w:r w:rsidRPr="004851D0">
              <w:rPr>
                <w:sz w:val="22"/>
                <w:szCs w:val="22"/>
              </w:rPr>
              <w:t>Podpis mieszkańca</w:t>
            </w:r>
          </w:p>
        </w:tc>
      </w:tr>
      <w:tr w:rsidR="001B28D4" w14:paraId="616D292D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10F3A509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1.</w:t>
            </w:r>
          </w:p>
        </w:tc>
        <w:tc>
          <w:tcPr>
            <w:tcW w:w="3390" w:type="dxa"/>
          </w:tcPr>
          <w:p w14:paraId="6E0F09E2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1FB051B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5FFCD21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EC1ECCC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33D19A69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2.</w:t>
            </w:r>
          </w:p>
        </w:tc>
        <w:tc>
          <w:tcPr>
            <w:tcW w:w="3390" w:type="dxa"/>
          </w:tcPr>
          <w:p w14:paraId="0B1D79AD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4D198ED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7E45C9D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7A474DE4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40A60807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3.</w:t>
            </w:r>
          </w:p>
        </w:tc>
        <w:tc>
          <w:tcPr>
            <w:tcW w:w="3390" w:type="dxa"/>
          </w:tcPr>
          <w:p w14:paraId="3C8EDE0B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FE91C3E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CED64F8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3E6DBCF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1C840ED4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4.</w:t>
            </w:r>
          </w:p>
        </w:tc>
        <w:tc>
          <w:tcPr>
            <w:tcW w:w="3390" w:type="dxa"/>
          </w:tcPr>
          <w:p w14:paraId="11399D2E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A4FB018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E238660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4665A20A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4A8B39E3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5.</w:t>
            </w:r>
          </w:p>
        </w:tc>
        <w:tc>
          <w:tcPr>
            <w:tcW w:w="3390" w:type="dxa"/>
          </w:tcPr>
          <w:p w14:paraId="5A38A150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99170D3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BA224AB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6283EC0A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44064574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6.</w:t>
            </w:r>
          </w:p>
        </w:tc>
        <w:tc>
          <w:tcPr>
            <w:tcW w:w="3390" w:type="dxa"/>
          </w:tcPr>
          <w:p w14:paraId="3FA35B97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8FD91A2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2C8F5A1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61FE6ABF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7A033191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lastRenderedPageBreak/>
              <w:t>7.</w:t>
            </w:r>
          </w:p>
        </w:tc>
        <w:tc>
          <w:tcPr>
            <w:tcW w:w="3390" w:type="dxa"/>
          </w:tcPr>
          <w:p w14:paraId="67918421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486DAF3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48A8ADF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4EA425B8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78520424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8.</w:t>
            </w:r>
          </w:p>
        </w:tc>
        <w:tc>
          <w:tcPr>
            <w:tcW w:w="3390" w:type="dxa"/>
          </w:tcPr>
          <w:p w14:paraId="7D75C259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9ADD87A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D569BD0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2D9EE9A6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0A47F5AA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9.</w:t>
            </w:r>
          </w:p>
        </w:tc>
        <w:tc>
          <w:tcPr>
            <w:tcW w:w="3390" w:type="dxa"/>
          </w:tcPr>
          <w:p w14:paraId="05A82ADE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F812B4A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96688E7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725A1341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44765614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10.</w:t>
            </w:r>
          </w:p>
        </w:tc>
        <w:tc>
          <w:tcPr>
            <w:tcW w:w="3390" w:type="dxa"/>
          </w:tcPr>
          <w:p w14:paraId="0AD10FC4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1568528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F3F16CA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24286C6C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04A19695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11.</w:t>
            </w:r>
          </w:p>
        </w:tc>
        <w:tc>
          <w:tcPr>
            <w:tcW w:w="3390" w:type="dxa"/>
          </w:tcPr>
          <w:p w14:paraId="461A903F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41C8A9F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5FE9F0C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20DE0A33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3DD435A3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12.</w:t>
            </w:r>
          </w:p>
        </w:tc>
        <w:tc>
          <w:tcPr>
            <w:tcW w:w="3390" w:type="dxa"/>
          </w:tcPr>
          <w:p w14:paraId="111A9638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4019A51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C89E334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FB3092C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013A04DF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13.</w:t>
            </w:r>
          </w:p>
        </w:tc>
        <w:tc>
          <w:tcPr>
            <w:tcW w:w="3390" w:type="dxa"/>
          </w:tcPr>
          <w:p w14:paraId="29D99749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B8D8ECF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0AC5E86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10F5D2F1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62738794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14.</w:t>
            </w:r>
          </w:p>
        </w:tc>
        <w:tc>
          <w:tcPr>
            <w:tcW w:w="3390" w:type="dxa"/>
          </w:tcPr>
          <w:p w14:paraId="05252FDE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EAA1370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DB8ADF1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3B843467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41AA199A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15.</w:t>
            </w:r>
          </w:p>
        </w:tc>
        <w:tc>
          <w:tcPr>
            <w:tcW w:w="3390" w:type="dxa"/>
          </w:tcPr>
          <w:p w14:paraId="35A50FAC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8571473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FB846E2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12768210" w14:textId="77777777" w:rsidTr="00CA6045">
        <w:trPr>
          <w:cantSplit/>
          <w:trHeight w:val="624"/>
        </w:trPr>
        <w:tc>
          <w:tcPr>
            <w:tcW w:w="546" w:type="dxa"/>
            <w:vAlign w:val="center"/>
          </w:tcPr>
          <w:p w14:paraId="59DB2743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16.</w:t>
            </w:r>
          </w:p>
        </w:tc>
        <w:tc>
          <w:tcPr>
            <w:tcW w:w="3390" w:type="dxa"/>
          </w:tcPr>
          <w:p w14:paraId="477E18FF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B91B871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05D9DAB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11A8B7DF" w14:textId="77777777" w:rsidTr="002534C7">
        <w:trPr>
          <w:cantSplit/>
          <w:trHeight w:val="426"/>
        </w:trPr>
        <w:tc>
          <w:tcPr>
            <w:tcW w:w="546" w:type="dxa"/>
            <w:vAlign w:val="center"/>
          </w:tcPr>
          <w:p w14:paraId="67686A97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17.</w:t>
            </w:r>
          </w:p>
        </w:tc>
        <w:tc>
          <w:tcPr>
            <w:tcW w:w="3390" w:type="dxa"/>
          </w:tcPr>
          <w:p w14:paraId="2BCE0756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9FC37F9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BFC1B1A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40780666" w14:textId="77777777" w:rsidTr="002534C7">
        <w:trPr>
          <w:cantSplit/>
          <w:trHeight w:val="507"/>
        </w:trPr>
        <w:tc>
          <w:tcPr>
            <w:tcW w:w="546" w:type="dxa"/>
            <w:vAlign w:val="center"/>
          </w:tcPr>
          <w:p w14:paraId="10A2B092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18.</w:t>
            </w:r>
          </w:p>
        </w:tc>
        <w:tc>
          <w:tcPr>
            <w:tcW w:w="3390" w:type="dxa"/>
          </w:tcPr>
          <w:p w14:paraId="4C5C7A40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2CABF58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71B617F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8368137" w14:textId="77777777" w:rsidTr="00465591">
        <w:trPr>
          <w:cantSplit/>
          <w:trHeight w:val="285"/>
        </w:trPr>
        <w:tc>
          <w:tcPr>
            <w:tcW w:w="546" w:type="dxa"/>
            <w:vAlign w:val="center"/>
          </w:tcPr>
          <w:p w14:paraId="579A58E9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19.</w:t>
            </w:r>
          </w:p>
        </w:tc>
        <w:tc>
          <w:tcPr>
            <w:tcW w:w="3390" w:type="dxa"/>
          </w:tcPr>
          <w:p w14:paraId="5751C506" w14:textId="77777777" w:rsidR="001B28D4" w:rsidRPr="004851D0" w:rsidRDefault="002534C7" w:rsidP="00DA5397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  <w:r w:rsidR="001B28D4" w:rsidRPr="004851D0">
              <w:rPr>
                <w:sz w:val="20"/>
              </w:rPr>
              <w:tab/>
            </w:r>
          </w:p>
        </w:tc>
        <w:tc>
          <w:tcPr>
            <w:tcW w:w="3118" w:type="dxa"/>
          </w:tcPr>
          <w:p w14:paraId="770063F9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5083DC4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7C5B8644" w14:textId="77777777" w:rsidTr="002534C7">
        <w:trPr>
          <w:cantSplit/>
          <w:trHeight w:val="375"/>
        </w:trPr>
        <w:tc>
          <w:tcPr>
            <w:tcW w:w="546" w:type="dxa"/>
            <w:vAlign w:val="center"/>
          </w:tcPr>
          <w:p w14:paraId="2E07DBDF" w14:textId="77777777" w:rsidR="001B28D4" w:rsidRPr="004851D0" w:rsidRDefault="001B28D4" w:rsidP="00DA5397">
            <w:pPr>
              <w:pStyle w:val="Default"/>
              <w:spacing w:before="40" w:after="40"/>
              <w:jc w:val="center"/>
            </w:pPr>
            <w:r w:rsidRPr="004851D0">
              <w:t>20.</w:t>
            </w:r>
          </w:p>
        </w:tc>
        <w:tc>
          <w:tcPr>
            <w:tcW w:w="3390" w:type="dxa"/>
          </w:tcPr>
          <w:p w14:paraId="7E8AB906" w14:textId="77777777" w:rsidR="001B28D4" w:rsidRPr="004851D0" w:rsidRDefault="002534C7" w:rsidP="00465591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3118" w:type="dxa"/>
          </w:tcPr>
          <w:p w14:paraId="2AE9122B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A6AC02E" w14:textId="77777777" w:rsidR="001B28D4" w:rsidRPr="004851D0" w:rsidRDefault="001B28D4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2534C7" w14:paraId="2446E52F" w14:textId="77777777" w:rsidTr="002534C7">
        <w:trPr>
          <w:cantSplit/>
          <w:trHeight w:val="578"/>
        </w:trPr>
        <w:tc>
          <w:tcPr>
            <w:tcW w:w="546" w:type="dxa"/>
            <w:vAlign w:val="center"/>
          </w:tcPr>
          <w:p w14:paraId="5E3ACB93" w14:textId="77777777" w:rsidR="002534C7" w:rsidRPr="004851D0" w:rsidRDefault="002534C7" w:rsidP="00DA5397">
            <w:pPr>
              <w:pStyle w:val="Default"/>
              <w:spacing w:before="40" w:after="40"/>
              <w:jc w:val="center"/>
            </w:pPr>
            <w:r>
              <w:t>21.</w:t>
            </w:r>
          </w:p>
        </w:tc>
        <w:tc>
          <w:tcPr>
            <w:tcW w:w="3390" w:type="dxa"/>
          </w:tcPr>
          <w:p w14:paraId="10A09D66" w14:textId="77777777" w:rsidR="002534C7" w:rsidRPr="004851D0" w:rsidRDefault="002534C7" w:rsidP="00465591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CC3011B" w14:textId="77777777" w:rsidR="002534C7" w:rsidRPr="004851D0" w:rsidRDefault="002534C7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00E6BB5" w14:textId="77777777" w:rsidR="002534C7" w:rsidRPr="004851D0" w:rsidRDefault="002534C7" w:rsidP="00DA5397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</w:tbl>
    <w:p w14:paraId="4ED2FB2A" w14:textId="77777777" w:rsidR="001B28D4" w:rsidRPr="00DA5397" w:rsidRDefault="00DA5397" w:rsidP="0046559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A5397">
        <w:rPr>
          <w:rFonts w:ascii="Times New Roman" w:hAnsi="Times New Roman" w:cs="Times New Roman"/>
          <w:sz w:val="24"/>
          <w:szCs w:val="24"/>
        </w:rPr>
        <w:t>Informacja o przetwarzaniu danych osobowych dla osób popierających udział danego mieszkańca stanowi załącznik do niniejszego wykazu.</w:t>
      </w:r>
    </w:p>
    <w:p w14:paraId="0EFA51DA" w14:textId="77777777"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22D8A2" w14:textId="77777777"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7DDA0C9" w14:textId="77777777" w:rsidR="00465591" w:rsidRPr="00DA5397" w:rsidRDefault="00465591" w:rsidP="00465591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4C6E0201" w14:textId="77777777" w:rsidR="00465591" w:rsidRDefault="00465591" w:rsidP="004655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OSÓB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(MIESZKAŃCÓW) </w:t>
      </w: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ĄCYCH POPARCIA MIESZKAŃCOWI BIORĄCEMU UDZIAŁ 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DEBACIE NAD RAPORTEM GMINY OSIELSKO</w:t>
      </w:r>
    </w:p>
    <w:p w14:paraId="334FC90A" w14:textId="25AF3B80" w:rsidR="00EF4BDA" w:rsidRPr="00EF4BDA" w:rsidRDefault="00EF4BDA" w:rsidP="00CA6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DA">
        <w:rPr>
          <w:sz w:val="28"/>
          <w:szCs w:val="28"/>
        </w:rPr>
        <w:t xml:space="preserve">    </w:t>
      </w:r>
      <w:r w:rsidRPr="00EF4BDA">
        <w:rPr>
          <w:rFonts w:ascii="Times New Roman" w:hAnsi="Times New Roman" w:cs="Times New Roman"/>
          <w:sz w:val="28"/>
          <w:szCs w:val="2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95/46WE (ogólne rozporządzenie </w:t>
      </w:r>
      <w:r w:rsidR="006D6086">
        <w:rPr>
          <w:rFonts w:ascii="Times New Roman" w:hAnsi="Times New Roman" w:cs="Times New Roman"/>
          <w:sz w:val="28"/>
          <w:szCs w:val="28"/>
        </w:rPr>
        <w:br/>
      </w:r>
      <w:r w:rsidRPr="00EF4BDA">
        <w:rPr>
          <w:rFonts w:ascii="Times New Roman" w:hAnsi="Times New Roman" w:cs="Times New Roman"/>
          <w:sz w:val="28"/>
          <w:szCs w:val="28"/>
        </w:rPr>
        <w:t>o ochronie danych ) ogólnego rozporządzenia o ochronie danych osobowych z dnia 27 kwietnia 2016 r. Informujemy, że:</w:t>
      </w:r>
    </w:p>
    <w:p w14:paraId="16E054F5" w14:textId="77777777" w:rsidR="001B28D4" w:rsidRPr="008A16DD" w:rsidRDefault="001B28D4" w:rsidP="004B3C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80A0E" w14:textId="77777777" w:rsidR="003A1B32" w:rsidRPr="006D6086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color w:val="FF0000"/>
          <w:sz w:val="28"/>
          <w:szCs w:val="28"/>
        </w:rPr>
      </w:pPr>
      <w:r w:rsidRPr="00CA6045">
        <w:rPr>
          <w:sz w:val="28"/>
          <w:szCs w:val="28"/>
        </w:rPr>
        <w:t>Administratorem Pana/Pani danych osobowych jest Wójt Gminy Osielsko</w:t>
      </w:r>
      <w:r w:rsidRPr="00CA6045">
        <w:rPr>
          <w:iCs/>
          <w:sz w:val="28"/>
          <w:szCs w:val="28"/>
        </w:rPr>
        <w:t>,</w:t>
      </w:r>
      <w:r w:rsidR="006D6086">
        <w:rPr>
          <w:iCs/>
          <w:sz w:val="28"/>
          <w:szCs w:val="28"/>
        </w:rPr>
        <w:br/>
      </w:r>
      <w:r w:rsidRPr="00CA6045">
        <w:rPr>
          <w:iCs/>
          <w:sz w:val="28"/>
          <w:szCs w:val="28"/>
        </w:rPr>
        <w:t xml:space="preserve"> ul. Szosa Gdańska </w:t>
      </w:r>
      <w:r w:rsidR="00EF4BDA" w:rsidRPr="00CA6045">
        <w:rPr>
          <w:iCs/>
          <w:sz w:val="28"/>
          <w:szCs w:val="28"/>
        </w:rPr>
        <w:t xml:space="preserve"> </w:t>
      </w:r>
      <w:r w:rsidRPr="006D6086">
        <w:rPr>
          <w:iCs/>
          <w:sz w:val="28"/>
          <w:szCs w:val="28"/>
        </w:rPr>
        <w:t>55A, e-mail: gmina@osielsko.pl</w:t>
      </w:r>
    </w:p>
    <w:p w14:paraId="161686C4" w14:textId="77777777" w:rsidR="00465591" w:rsidRPr="00CA6045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color w:val="FF0000"/>
          <w:sz w:val="28"/>
          <w:szCs w:val="28"/>
        </w:rPr>
      </w:pPr>
      <w:r w:rsidRPr="00CA6045">
        <w:rPr>
          <w:sz w:val="28"/>
          <w:szCs w:val="28"/>
        </w:rPr>
        <w:t>Inspektorem Ochrony Danych Osobowych w Urzędzie Gminy Osielsko jest Violetta Dąbrowska  tel. 52 324 18 80, e-mail: wybory@osielsko.pl</w:t>
      </w:r>
    </w:p>
    <w:p w14:paraId="793CD235" w14:textId="77777777" w:rsidR="003A1B32" w:rsidRPr="00CA6045" w:rsidRDefault="00EF4BDA" w:rsidP="00EF4BDA">
      <w:pPr>
        <w:pStyle w:val="Akapitzlist"/>
        <w:numPr>
          <w:ilvl w:val="0"/>
          <w:numId w:val="8"/>
        </w:numPr>
        <w:spacing w:after="0" w:line="240" w:lineRule="auto"/>
        <w:ind w:right="-59"/>
        <w:rPr>
          <w:rFonts w:ascii="Times New Roman" w:hAnsi="Times New Roman"/>
          <w:sz w:val="28"/>
          <w:szCs w:val="28"/>
        </w:rPr>
      </w:pPr>
      <w:r w:rsidRPr="00CA6045">
        <w:rPr>
          <w:rFonts w:ascii="Times New Roman" w:hAnsi="Times New Roman"/>
          <w:sz w:val="28"/>
          <w:szCs w:val="28"/>
        </w:rPr>
        <w:lastRenderedPageBreak/>
        <w:t xml:space="preserve">Państwa dane osobowe w postaci imienia, nazwiska, podpisu będą przetwarzane w celu realizacji obowiązków prawnych ciążących na Administratorze- weryfikacji poparcia dla osoby biorącej udział w debacie nad „Raportem o stanie Gminy Osielsko za 2019 rok”. Podstawą prawną przetwarzania danych osobowych jest art. 28aa ustawy z dnia 8 marca 1990 r. o samorządzie gminnym  ( Dz. U. z 2020 r. poz. 713) oraz art. 6 ust. 1 lit c Rozporządzenia 2016/679 RODO. </w:t>
      </w:r>
      <w:r w:rsidR="00CA6045" w:rsidRPr="00CA6045">
        <w:rPr>
          <w:rFonts w:ascii="Times New Roman" w:hAnsi="Times New Roman"/>
          <w:sz w:val="28"/>
          <w:szCs w:val="28"/>
        </w:rPr>
        <w:tab/>
      </w:r>
      <w:r w:rsidR="00CA6045" w:rsidRPr="00CA6045">
        <w:rPr>
          <w:rFonts w:ascii="Times New Roman" w:hAnsi="Times New Roman"/>
          <w:sz w:val="28"/>
          <w:szCs w:val="28"/>
        </w:rPr>
        <w:br/>
      </w:r>
      <w:r w:rsidR="00465591" w:rsidRPr="00CA6045">
        <w:rPr>
          <w:rFonts w:ascii="Times New Roman" w:hAnsi="Times New Roman"/>
          <w:sz w:val="28"/>
          <w:szCs w:val="28"/>
        </w:rPr>
        <w:t xml:space="preserve">Państwa dane osobowe będą przetwarzane na podstawie art. 6 ust. 1 lit. c  </w:t>
      </w:r>
      <w:r w:rsidR="00465591" w:rsidRPr="00CA6045">
        <w:rPr>
          <w:rFonts w:ascii="Times New Roman" w:eastAsia="Times New Roman" w:hAnsi="Times New Roman"/>
          <w:i/>
          <w:sz w:val="28"/>
          <w:szCs w:val="28"/>
          <w:lang w:eastAsia="pl-PL"/>
        </w:rPr>
        <w:t xml:space="preserve">RODO </w:t>
      </w:r>
      <w:r w:rsidR="00465591" w:rsidRPr="00CA6045">
        <w:rPr>
          <w:rFonts w:ascii="Times New Roman" w:eastAsia="Times New Roman" w:hAnsi="Times New Roman"/>
          <w:sz w:val="28"/>
          <w:szCs w:val="28"/>
          <w:lang w:eastAsia="pl-PL"/>
        </w:rPr>
        <w:t xml:space="preserve">(tj.  jest niezbędne do wypełnienia obowiązku prawnego ciążącego na Administratorze). </w:t>
      </w:r>
      <w:r w:rsidR="00465591" w:rsidRPr="00CA6045">
        <w:rPr>
          <w:rFonts w:ascii="Times New Roman" w:hAnsi="Times New Roman"/>
          <w:sz w:val="28"/>
          <w:szCs w:val="28"/>
        </w:rPr>
        <w:t xml:space="preserve">W celu umożliwienia udziału w debacie, o której mowa w art. 28 aa </w:t>
      </w:r>
      <w:r w:rsidR="00465591" w:rsidRPr="00CA6045">
        <w:rPr>
          <w:rFonts w:ascii="Times New Roman" w:hAnsi="Times New Roman"/>
          <w:bCs/>
          <w:sz w:val="28"/>
          <w:szCs w:val="28"/>
        </w:rPr>
        <w:t xml:space="preserve">ust.6, ust. 7 oraz ust. 8 ustawy z dnia </w:t>
      </w:r>
      <w:r w:rsidR="00465591" w:rsidRPr="00CA6045">
        <w:rPr>
          <w:rFonts w:ascii="Times New Roman" w:hAnsi="Times New Roman"/>
          <w:sz w:val="28"/>
          <w:szCs w:val="28"/>
        </w:rPr>
        <w:t>8 marca 1990 r. o samorządzie</w:t>
      </w:r>
      <w:r w:rsidR="00465591" w:rsidRPr="00CA6045">
        <w:rPr>
          <w:rFonts w:ascii="Times New Roman" w:hAnsi="Times New Roman"/>
          <w:i/>
          <w:sz w:val="28"/>
          <w:szCs w:val="28"/>
        </w:rPr>
        <w:t xml:space="preserve"> </w:t>
      </w:r>
      <w:r w:rsidR="00465591" w:rsidRPr="00CA6045">
        <w:rPr>
          <w:rFonts w:ascii="Times New Roman" w:hAnsi="Times New Roman"/>
          <w:sz w:val="28"/>
          <w:szCs w:val="28"/>
        </w:rPr>
        <w:t>gminnym. Przewodnicząc</w:t>
      </w:r>
      <w:r w:rsidR="008A16DD" w:rsidRPr="00CA6045">
        <w:rPr>
          <w:rFonts w:ascii="Times New Roman" w:hAnsi="Times New Roman"/>
          <w:sz w:val="28"/>
          <w:szCs w:val="28"/>
        </w:rPr>
        <w:t>y</w:t>
      </w:r>
      <w:r w:rsidR="00465591" w:rsidRPr="00CA6045">
        <w:rPr>
          <w:rFonts w:ascii="Times New Roman" w:hAnsi="Times New Roman"/>
          <w:sz w:val="28"/>
          <w:szCs w:val="28"/>
        </w:rPr>
        <w:t xml:space="preserve"> Rady Gminy Osielsko musi otrzymać potwierdzenia poparcia wniosku </w:t>
      </w:r>
      <w:r w:rsidR="008A16DD" w:rsidRPr="00CA6045">
        <w:rPr>
          <w:rFonts w:ascii="Times New Roman" w:hAnsi="Times New Roman"/>
          <w:sz w:val="28"/>
          <w:szCs w:val="28"/>
        </w:rPr>
        <w:t xml:space="preserve">o udział w debacie nad Raportem o stanie Gminy Osielsko za 2018 rok </w:t>
      </w:r>
      <w:r w:rsidR="00465591" w:rsidRPr="00CA6045">
        <w:rPr>
          <w:rFonts w:ascii="Times New Roman" w:hAnsi="Times New Roman"/>
          <w:sz w:val="28"/>
          <w:szCs w:val="28"/>
        </w:rPr>
        <w:t xml:space="preserve">przez co najmniej 20 osób.  </w:t>
      </w:r>
    </w:p>
    <w:p w14:paraId="2D59469F" w14:textId="77777777" w:rsidR="00CA6045" w:rsidRPr="00CA6045" w:rsidRDefault="003A1B32" w:rsidP="002B529C">
      <w:pPr>
        <w:pStyle w:val="Default"/>
        <w:numPr>
          <w:ilvl w:val="0"/>
          <w:numId w:val="8"/>
        </w:numPr>
        <w:ind w:right="-59"/>
        <w:jc w:val="both"/>
        <w:rPr>
          <w:color w:val="auto"/>
          <w:sz w:val="28"/>
          <w:szCs w:val="28"/>
        </w:rPr>
      </w:pPr>
      <w:r w:rsidRPr="00CA6045">
        <w:rPr>
          <w:bCs/>
          <w:sz w:val="28"/>
          <w:szCs w:val="28"/>
        </w:rPr>
        <w:t xml:space="preserve"> </w:t>
      </w:r>
      <w:r w:rsidR="00465591" w:rsidRPr="00CA6045">
        <w:rPr>
          <w:bCs/>
          <w:sz w:val="28"/>
          <w:szCs w:val="28"/>
        </w:rPr>
        <w:t xml:space="preserve">Państwa dane osobowe będą przechowywane w biurze Rady Gminy  w celu prowadzenia obsługi Rady Gminy Osielsko oraz mogą być udostępnione innym osobom i podmiotom </w:t>
      </w:r>
      <w:r w:rsidR="00465591" w:rsidRPr="00CA6045">
        <w:rPr>
          <w:sz w:val="28"/>
          <w:szCs w:val="28"/>
        </w:rPr>
        <w:t xml:space="preserve">upoważnionym </w:t>
      </w:r>
      <w:r w:rsidR="008A16DD" w:rsidRPr="00CA6045">
        <w:rPr>
          <w:sz w:val="28"/>
          <w:szCs w:val="28"/>
        </w:rPr>
        <w:t xml:space="preserve">wyłącznie </w:t>
      </w:r>
      <w:r w:rsidR="00465591" w:rsidRPr="00CA6045">
        <w:rPr>
          <w:sz w:val="28"/>
          <w:szCs w:val="28"/>
        </w:rPr>
        <w:t>na podstawie przepisów prawa.</w:t>
      </w:r>
      <w:r w:rsidRPr="00CA6045">
        <w:rPr>
          <w:sz w:val="28"/>
          <w:szCs w:val="28"/>
        </w:rPr>
        <w:t xml:space="preserve"> </w:t>
      </w:r>
    </w:p>
    <w:p w14:paraId="54F715E8" w14:textId="77777777" w:rsidR="002B529C" w:rsidRPr="00CA6045" w:rsidRDefault="002B529C" w:rsidP="002B529C">
      <w:pPr>
        <w:pStyle w:val="Default"/>
        <w:numPr>
          <w:ilvl w:val="0"/>
          <w:numId w:val="8"/>
        </w:numPr>
        <w:ind w:left="340" w:right="-59"/>
        <w:jc w:val="both"/>
        <w:rPr>
          <w:sz w:val="28"/>
          <w:szCs w:val="28"/>
        </w:rPr>
      </w:pPr>
      <w:r w:rsidRPr="00CA6045">
        <w:rPr>
          <w:sz w:val="28"/>
          <w:szCs w:val="28"/>
        </w:rPr>
        <w:t xml:space="preserve">Państwa dane osobowe będą przechowywane przez okres wymagany do </w:t>
      </w:r>
      <w:r w:rsidR="00CA6045" w:rsidRPr="00CA6045">
        <w:rPr>
          <w:sz w:val="28"/>
          <w:szCs w:val="28"/>
        </w:rPr>
        <w:t>realizacji</w:t>
      </w:r>
      <w:r w:rsidRPr="00CA6045">
        <w:rPr>
          <w:sz w:val="28"/>
          <w:szCs w:val="28"/>
        </w:rPr>
        <w:t xml:space="preserve"> obowiązku ustawowego, a wskazany przez odrębne przepisy prawa   odnoszące się do archiwizacji dokumentów w organach administracji publicznej</w:t>
      </w:r>
    </w:p>
    <w:p w14:paraId="26103E73" w14:textId="77777777" w:rsidR="00CA6045" w:rsidRPr="00CA6045" w:rsidRDefault="002B529C" w:rsidP="00CA6045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A6045">
        <w:rPr>
          <w:rFonts w:ascii="Times New Roman" w:hAnsi="Times New Roman" w:cs="Times New Roman"/>
          <w:sz w:val="28"/>
          <w:szCs w:val="28"/>
        </w:rPr>
        <w:t xml:space="preserve"> i Rozporządzenia Prezesa Rady Ministrów z dnia 18 stycznia 2011 r. w sprawie instrukcji kancelaryjnej, jednolitych rzeczowych wykazów akt oraz instrukcji </w:t>
      </w:r>
      <w:r w:rsidR="006D6086">
        <w:rPr>
          <w:rFonts w:ascii="Times New Roman" w:hAnsi="Times New Roman" w:cs="Times New Roman"/>
          <w:sz w:val="28"/>
          <w:szCs w:val="28"/>
        </w:rPr>
        <w:br/>
      </w:r>
      <w:r w:rsidRPr="00CA6045">
        <w:rPr>
          <w:rFonts w:ascii="Times New Roman" w:hAnsi="Times New Roman" w:cs="Times New Roman"/>
          <w:sz w:val="28"/>
          <w:szCs w:val="28"/>
        </w:rPr>
        <w:t>w sprawie organizacji i zakresu działania archiwów zakładowych.</w:t>
      </w:r>
    </w:p>
    <w:p w14:paraId="58387B19" w14:textId="77777777" w:rsidR="00CA6045" w:rsidRPr="00CA6045" w:rsidRDefault="00465591" w:rsidP="00CA6045">
      <w:pPr>
        <w:pStyle w:val="Default"/>
        <w:numPr>
          <w:ilvl w:val="0"/>
          <w:numId w:val="8"/>
        </w:numPr>
        <w:suppressAutoHyphens/>
        <w:ind w:left="357" w:right="-57" w:hanging="357"/>
        <w:jc w:val="both"/>
        <w:rPr>
          <w:rFonts w:eastAsiaTheme="minorEastAsia"/>
          <w:sz w:val="28"/>
          <w:szCs w:val="28"/>
        </w:rPr>
      </w:pPr>
      <w:r w:rsidRPr="00CA6045">
        <w:rPr>
          <w:rFonts w:eastAsia="Times New Roman"/>
          <w:sz w:val="28"/>
          <w:szCs w:val="28"/>
        </w:rPr>
        <w:t>W związku z przetwarzaniem Państwa danych osobowych jesteście Państwo uprawnieni do dostępu do swoich danych osobowych; poprawiania swoich danych osobowych; wniesienia żądania ograniczenia przetwarzania danych osobowych; wniesienia skargi do organu nadzorczego – Prezesa Urzędu Ochrony Danych Osobowych.</w:t>
      </w:r>
    </w:p>
    <w:p w14:paraId="09D74634" w14:textId="77777777" w:rsidR="00465591" w:rsidRPr="00CA6045" w:rsidRDefault="008A16DD" w:rsidP="00CA6045">
      <w:pPr>
        <w:pStyle w:val="Default"/>
        <w:numPr>
          <w:ilvl w:val="0"/>
          <w:numId w:val="8"/>
        </w:numPr>
        <w:suppressAutoHyphens/>
        <w:ind w:left="357" w:right="-57" w:hanging="357"/>
        <w:jc w:val="both"/>
        <w:rPr>
          <w:rFonts w:eastAsiaTheme="minorEastAsia"/>
          <w:sz w:val="28"/>
          <w:szCs w:val="28"/>
        </w:rPr>
      </w:pPr>
      <w:r w:rsidRPr="00CA6045">
        <w:rPr>
          <w:rFonts w:eastAsia="Times New Roman"/>
          <w:sz w:val="28"/>
          <w:szCs w:val="28"/>
        </w:rPr>
        <w:t>Jeżeli Pani/Pan zamierza poprzeć udział ww. mieszkańca w debacie, to podanie danych osobowych jest obowiązkowe.</w:t>
      </w:r>
      <w:r w:rsidRPr="00CA6045">
        <w:rPr>
          <w:sz w:val="28"/>
          <w:szCs w:val="28"/>
        </w:rPr>
        <w:t xml:space="preserve"> Poparcie bez podania danych osobowych nie będzie uwzględnione przy weryfikacji potrzebnej liczby co najmniej 20 osób popierających udział w debacie zgłoszonego mieszkańca.</w:t>
      </w:r>
    </w:p>
    <w:p w14:paraId="22ACDD62" w14:textId="77777777" w:rsidR="00465591" w:rsidRPr="00EF4BDA" w:rsidRDefault="00465591" w:rsidP="00CA6045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14:paraId="5CB5BDAF" w14:textId="77777777" w:rsidR="001B28D4" w:rsidRPr="00EF4BDA" w:rsidRDefault="001B28D4" w:rsidP="004B3C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ACE8C" w14:textId="77777777" w:rsidR="001B28D4" w:rsidRPr="00EF4BDA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2A0E2" w14:textId="77777777"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B2D7A4" w14:textId="77777777"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78ABD" w14:textId="77777777"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25E89" w14:textId="77777777" w:rsidR="00935B77" w:rsidRPr="003B1B41" w:rsidRDefault="00935B77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B77" w:rsidRPr="003B1B41" w:rsidSect="00DA539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1E9D44"/>
    <w:lvl w:ilvl="0">
      <w:numFmt w:val="bullet"/>
      <w:lvlText w:val="*"/>
      <w:lvlJc w:val="left"/>
    </w:lvl>
  </w:abstractNum>
  <w:abstractNum w:abstractNumId="1" w15:restartNumberingAfterBreak="0">
    <w:nsid w:val="0A46549C"/>
    <w:multiLevelType w:val="hybridMultilevel"/>
    <w:tmpl w:val="5B505E0E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A4B561E"/>
    <w:multiLevelType w:val="hybridMultilevel"/>
    <w:tmpl w:val="EA3234E8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7857"/>
    <w:multiLevelType w:val="hybridMultilevel"/>
    <w:tmpl w:val="FE0C99B8"/>
    <w:lvl w:ilvl="0" w:tplc="C92C32F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821E2"/>
    <w:multiLevelType w:val="hybridMultilevel"/>
    <w:tmpl w:val="060EAD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AC714BB"/>
    <w:multiLevelType w:val="hybridMultilevel"/>
    <w:tmpl w:val="F22C32C0"/>
    <w:lvl w:ilvl="0" w:tplc="967E03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4144"/>
    <w:multiLevelType w:val="hybridMultilevel"/>
    <w:tmpl w:val="F9583EF2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2CF"/>
    <w:multiLevelType w:val="hybridMultilevel"/>
    <w:tmpl w:val="EA3234E8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4F95"/>
    <w:multiLevelType w:val="hybridMultilevel"/>
    <w:tmpl w:val="A5A091FC"/>
    <w:lvl w:ilvl="0" w:tplc="16AE9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5201"/>
    <w:multiLevelType w:val="hybridMultilevel"/>
    <w:tmpl w:val="91A4DFC0"/>
    <w:lvl w:ilvl="0" w:tplc="16AE9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6DD3"/>
    <w:multiLevelType w:val="hybridMultilevel"/>
    <w:tmpl w:val="F5C633A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77"/>
    <w:rsid w:val="000A000B"/>
    <w:rsid w:val="0014032B"/>
    <w:rsid w:val="00151572"/>
    <w:rsid w:val="00155DBF"/>
    <w:rsid w:val="001B28D4"/>
    <w:rsid w:val="00212682"/>
    <w:rsid w:val="00215A2A"/>
    <w:rsid w:val="00224111"/>
    <w:rsid w:val="002534C7"/>
    <w:rsid w:val="002B0A73"/>
    <w:rsid w:val="002B529C"/>
    <w:rsid w:val="002C4A45"/>
    <w:rsid w:val="002D65BA"/>
    <w:rsid w:val="003519EA"/>
    <w:rsid w:val="003A1B32"/>
    <w:rsid w:val="003A3F7B"/>
    <w:rsid w:val="003B1B41"/>
    <w:rsid w:val="003C583C"/>
    <w:rsid w:val="003E0367"/>
    <w:rsid w:val="00426074"/>
    <w:rsid w:val="00442862"/>
    <w:rsid w:val="00465591"/>
    <w:rsid w:val="00477E57"/>
    <w:rsid w:val="004B3C15"/>
    <w:rsid w:val="004D42EE"/>
    <w:rsid w:val="005125EA"/>
    <w:rsid w:val="005B26D5"/>
    <w:rsid w:val="005C1CF8"/>
    <w:rsid w:val="005E637F"/>
    <w:rsid w:val="006618C6"/>
    <w:rsid w:val="00676904"/>
    <w:rsid w:val="006C1451"/>
    <w:rsid w:val="006C3D2B"/>
    <w:rsid w:val="006D6086"/>
    <w:rsid w:val="0076339F"/>
    <w:rsid w:val="00814A7E"/>
    <w:rsid w:val="00841B2E"/>
    <w:rsid w:val="00854FCE"/>
    <w:rsid w:val="00892DE2"/>
    <w:rsid w:val="008A16DD"/>
    <w:rsid w:val="008F1A5C"/>
    <w:rsid w:val="00935B77"/>
    <w:rsid w:val="0096549C"/>
    <w:rsid w:val="009F4D64"/>
    <w:rsid w:val="00A2159D"/>
    <w:rsid w:val="00AC0695"/>
    <w:rsid w:val="00AC7F8E"/>
    <w:rsid w:val="00AE6B00"/>
    <w:rsid w:val="00B73B44"/>
    <w:rsid w:val="00BC2D83"/>
    <w:rsid w:val="00CA019D"/>
    <w:rsid w:val="00CA6045"/>
    <w:rsid w:val="00CD5E5B"/>
    <w:rsid w:val="00D40C45"/>
    <w:rsid w:val="00DA5397"/>
    <w:rsid w:val="00DC7912"/>
    <w:rsid w:val="00DE0A3E"/>
    <w:rsid w:val="00EC27B7"/>
    <w:rsid w:val="00EF4BDA"/>
    <w:rsid w:val="00F51316"/>
    <w:rsid w:val="00F86F81"/>
    <w:rsid w:val="00F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13D9"/>
  <w15:docId w15:val="{8C11B3FB-D5C9-4815-BB88-404487ED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35B77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99A3-C4C0-4F24-8483-611F691B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38</cp:revision>
  <cp:lastPrinted>2021-05-26T11:23:00Z</cp:lastPrinted>
  <dcterms:created xsi:type="dcterms:W3CDTF">2019-06-05T06:36:00Z</dcterms:created>
  <dcterms:modified xsi:type="dcterms:W3CDTF">2022-05-31T09:21:00Z</dcterms:modified>
</cp:coreProperties>
</file>